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56DFE" w14:textId="77777777" w:rsidR="00CD3241" w:rsidRPr="00961F80" w:rsidRDefault="00CD3241" w:rsidP="00CD3241">
      <w:r w:rsidRPr="006B5A24">
        <w:rPr>
          <w:sz w:val="24"/>
          <w:szCs w:val="24"/>
        </w:rPr>
        <w:t>FIRST SWIM:</w:t>
      </w:r>
      <w:r w:rsidRPr="006B5A24">
        <w:t xml:space="preserve"> </w:t>
      </w:r>
      <w:r w:rsidR="00843DFC" w:rsidRPr="006B5A24">
        <w:rPr>
          <w:sz w:val="24"/>
          <w:szCs w:val="24"/>
        </w:rPr>
        <w:t>AQUA NATAL CLASSES</w:t>
      </w:r>
      <w:r w:rsidR="00843DFC" w:rsidRPr="00843DFC">
        <w:rPr>
          <w:color w:val="525252" w:themeColor="accent3" w:themeShade="80"/>
          <w:sz w:val="24"/>
          <w:szCs w:val="24"/>
        </w:rPr>
        <w:t xml:space="preserve">: </w:t>
      </w:r>
      <w:r w:rsidRPr="006B5A24">
        <w:rPr>
          <w:color w:val="2E74B5" w:themeColor="accent1" w:themeShade="BF"/>
          <w:sz w:val="24"/>
          <w:szCs w:val="24"/>
        </w:rPr>
        <w:t>TERMS AND CONDITIONS</w:t>
      </w:r>
      <w:r w:rsidRPr="006B5A24">
        <w:rPr>
          <w:color w:val="2E74B5" w:themeColor="accent1" w:themeShade="BF"/>
        </w:rPr>
        <w:t xml:space="preserve"> </w:t>
      </w:r>
    </w:p>
    <w:p w14:paraId="35D98489" w14:textId="39AF6C26" w:rsidR="00CD3241" w:rsidRDefault="00CD3241" w:rsidP="00CD3241">
      <w:pPr>
        <w:spacing w:after="120" w:line="240" w:lineRule="auto"/>
        <w:rPr>
          <w:rFonts w:asciiTheme="majorHAnsi" w:eastAsia="Times New Roman" w:hAnsiTheme="majorHAnsi" w:cstheme="majorHAnsi"/>
          <w:color w:val="525252" w:themeColor="accent3" w:themeShade="80"/>
          <w:sz w:val="20"/>
          <w:szCs w:val="24"/>
          <w:lang w:eastAsia="en-GB"/>
        </w:rPr>
      </w:pPr>
      <w:r w:rsidRPr="009448FE">
        <w:rPr>
          <w:rFonts w:asciiTheme="majorHAnsi" w:eastAsia="Times New Roman" w:hAnsiTheme="majorHAnsi" w:cstheme="majorHAnsi"/>
          <w:color w:val="525252" w:themeColor="accent3" w:themeShade="80"/>
          <w:sz w:val="20"/>
          <w:szCs w:val="24"/>
          <w:lang w:eastAsia="en-GB"/>
        </w:rPr>
        <w:t xml:space="preserve">Please read these terms and conditions carefully as you will need to confirm you have understood and accept them before your booking </w:t>
      </w:r>
      <w:r w:rsidR="00902695" w:rsidRPr="009448FE">
        <w:rPr>
          <w:rFonts w:asciiTheme="majorHAnsi" w:eastAsia="Times New Roman" w:hAnsiTheme="majorHAnsi" w:cstheme="majorHAnsi"/>
          <w:color w:val="525252" w:themeColor="accent3" w:themeShade="80"/>
          <w:sz w:val="20"/>
          <w:szCs w:val="24"/>
          <w:lang w:eastAsia="en-GB"/>
        </w:rPr>
        <w:t>with First Swim</w:t>
      </w:r>
      <w:r w:rsidR="0021730F">
        <w:rPr>
          <w:rFonts w:asciiTheme="majorHAnsi" w:eastAsia="Times New Roman" w:hAnsiTheme="majorHAnsi" w:cstheme="majorHAnsi"/>
          <w:color w:val="525252" w:themeColor="accent3" w:themeShade="80"/>
          <w:sz w:val="20"/>
          <w:szCs w:val="24"/>
          <w:lang w:eastAsia="en-GB"/>
        </w:rPr>
        <w:t xml:space="preserve"> for Aqua Natal classes</w:t>
      </w:r>
      <w:r w:rsidR="00CE30FC">
        <w:rPr>
          <w:rFonts w:asciiTheme="majorHAnsi" w:eastAsia="Times New Roman" w:hAnsiTheme="majorHAnsi" w:cstheme="majorHAnsi"/>
          <w:color w:val="525252" w:themeColor="accent3" w:themeShade="80"/>
          <w:sz w:val="20"/>
          <w:szCs w:val="24"/>
          <w:lang w:eastAsia="en-GB"/>
        </w:rPr>
        <w:t xml:space="preserve"> (</w:t>
      </w:r>
      <w:r w:rsidR="00AB41AC">
        <w:rPr>
          <w:rFonts w:asciiTheme="majorHAnsi" w:eastAsia="Times New Roman" w:hAnsiTheme="majorHAnsi" w:cstheme="majorHAnsi"/>
          <w:color w:val="525252" w:themeColor="accent3" w:themeShade="80"/>
          <w:sz w:val="20"/>
          <w:szCs w:val="24"/>
          <w:lang w:eastAsia="en-GB"/>
        </w:rPr>
        <w:t>Pre</w:t>
      </w:r>
      <w:r w:rsidR="00CE30FC">
        <w:rPr>
          <w:rFonts w:asciiTheme="majorHAnsi" w:eastAsia="Times New Roman" w:hAnsiTheme="majorHAnsi" w:cstheme="majorHAnsi"/>
          <w:color w:val="525252" w:themeColor="accent3" w:themeShade="80"/>
          <w:sz w:val="20"/>
          <w:szCs w:val="24"/>
          <w:lang w:eastAsia="en-GB"/>
        </w:rPr>
        <w:t>natal and Postnatal)</w:t>
      </w:r>
      <w:r w:rsidR="00902695" w:rsidRPr="009448FE">
        <w:rPr>
          <w:rFonts w:asciiTheme="majorHAnsi" w:eastAsia="Times New Roman" w:hAnsiTheme="majorHAnsi" w:cstheme="majorHAnsi"/>
          <w:color w:val="525252" w:themeColor="accent3" w:themeShade="80"/>
          <w:sz w:val="20"/>
          <w:szCs w:val="24"/>
          <w:lang w:eastAsia="en-GB"/>
        </w:rPr>
        <w:t xml:space="preserve"> </w:t>
      </w:r>
      <w:r w:rsidR="00C34327" w:rsidRPr="009448FE">
        <w:rPr>
          <w:rFonts w:asciiTheme="majorHAnsi" w:eastAsia="Times New Roman" w:hAnsiTheme="majorHAnsi" w:cstheme="majorHAnsi"/>
          <w:color w:val="525252" w:themeColor="accent3" w:themeShade="80"/>
          <w:sz w:val="20"/>
          <w:szCs w:val="24"/>
          <w:lang w:eastAsia="en-GB"/>
        </w:rPr>
        <w:t>can be finalised</w:t>
      </w:r>
    </w:p>
    <w:p w14:paraId="74BE5EBF" w14:textId="77777777" w:rsidR="00CE30FC" w:rsidRPr="00FC39B3" w:rsidRDefault="00DF27F2" w:rsidP="00CE30FC">
      <w:pPr>
        <w:pStyle w:val="Style1"/>
        <w:numPr>
          <w:ilvl w:val="0"/>
          <w:numId w:val="0"/>
        </w:numPr>
        <w:spacing w:after="120" w:line="240" w:lineRule="auto"/>
        <w:ind w:left="360" w:hanging="360"/>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 xml:space="preserve">Medical </w:t>
      </w:r>
      <w:r w:rsidR="00123B80" w:rsidRPr="00FC39B3">
        <w:rPr>
          <w:rFonts w:asciiTheme="minorHAnsi" w:hAnsiTheme="minorHAnsi"/>
          <w:b/>
          <w:color w:val="525252" w:themeColor="accent3" w:themeShade="80"/>
          <w:sz w:val="20"/>
        </w:rPr>
        <w:t>Consent Form</w:t>
      </w:r>
    </w:p>
    <w:p w14:paraId="4645C391" w14:textId="77777777" w:rsidR="00CE30FC" w:rsidRDefault="00CE30FC" w:rsidP="00CE30FC">
      <w:pPr>
        <w:pStyle w:val="Style1"/>
        <w:numPr>
          <w:ilvl w:val="0"/>
          <w:numId w:val="0"/>
        </w:numPr>
        <w:spacing w:after="120" w:line="240" w:lineRule="auto"/>
        <w:ind w:left="360" w:hanging="360"/>
        <w:rPr>
          <w:rStyle w:val="Strong"/>
          <w:b w:val="0"/>
          <w:color w:val="555555"/>
          <w:sz w:val="20"/>
          <w:szCs w:val="20"/>
        </w:rPr>
      </w:pPr>
    </w:p>
    <w:p w14:paraId="7D6C6704" w14:textId="5DC35330" w:rsidR="00CE30FC" w:rsidRDefault="00DF27F2" w:rsidP="00CE30FC">
      <w:pPr>
        <w:pStyle w:val="Style1"/>
        <w:numPr>
          <w:ilvl w:val="0"/>
          <w:numId w:val="0"/>
        </w:numPr>
        <w:spacing w:after="120" w:line="240" w:lineRule="auto"/>
        <w:ind w:left="360" w:hanging="360"/>
        <w:rPr>
          <w:color w:val="555555"/>
          <w:sz w:val="20"/>
          <w:szCs w:val="20"/>
        </w:rPr>
      </w:pPr>
      <w:r>
        <w:rPr>
          <w:rStyle w:val="Strong"/>
          <w:b w:val="0"/>
          <w:color w:val="555555"/>
          <w:sz w:val="20"/>
          <w:szCs w:val="20"/>
        </w:rPr>
        <w:t>It is mandatory</w:t>
      </w:r>
      <w:r w:rsidR="0053318C">
        <w:rPr>
          <w:rStyle w:val="Strong"/>
          <w:b w:val="0"/>
          <w:color w:val="555555"/>
          <w:sz w:val="20"/>
          <w:szCs w:val="20"/>
        </w:rPr>
        <w:t xml:space="preserve"> </w:t>
      </w:r>
      <w:r w:rsidR="006B5A24">
        <w:rPr>
          <w:rStyle w:val="Strong"/>
          <w:b w:val="0"/>
          <w:color w:val="555555"/>
          <w:sz w:val="20"/>
          <w:szCs w:val="20"/>
        </w:rPr>
        <w:t>to</w:t>
      </w:r>
      <w:r>
        <w:rPr>
          <w:rStyle w:val="Strong"/>
          <w:b w:val="0"/>
          <w:color w:val="555555"/>
          <w:sz w:val="20"/>
          <w:szCs w:val="20"/>
        </w:rPr>
        <w:t xml:space="preserve"> attend </w:t>
      </w:r>
      <w:r w:rsidR="007D04DB">
        <w:rPr>
          <w:rStyle w:val="Strong"/>
          <w:b w:val="0"/>
          <w:color w:val="555555"/>
          <w:sz w:val="20"/>
          <w:szCs w:val="20"/>
        </w:rPr>
        <w:t xml:space="preserve">any of </w:t>
      </w:r>
      <w:r>
        <w:rPr>
          <w:rStyle w:val="Strong"/>
          <w:b w:val="0"/>
          <w:color w:val="555555"/>
          <w:sz w:val="20"/>
          <w:szCs w:val="20"/>
        </w:rPr>
        <w:t xml:space="preserve">our Aqua Natal Classes that you </w:t>
      </w:r>
      <w:r w:rsidRPr="00DF27F2">
        <w:rPr>
          <w:color w:val="555555"/>
          <w:sz w:val="20"/>
          <w:szCs w:val="20"/>
        </w:rPr>
        <w:t xml:space="preserve">must </w:t>
      </w:r>
      <w:r w:rsidR="006E75A8">
        <w:rPr>
          <w:color w:val="555555"/>
          <w:sz w:val="20"/>
          <w:szCs w:val="20"/>
        </w:rPr>
        <w:t>consent</w:t>
      </w:r>
      <w:r w:rsidR="0053318C">
        <w:rPr>
          <w:color w:val="555555"/>
          <w:sz w:val="20"/>
          <w:szCs w:val="20"/>
        </w:rPr>
        <w:t xml:space="preserve"> and declare</w:t>
      </w:r>
      <w:r w:rsidR="006E75A8">
        <w:rPr>
          <w:color w:val="555555"/>
          <w:sz w:val="20"/>
          <w:szCs w:val="20"/>
        </w:rPr>
        <w:t xml:space="preserve"> that you are</w:t>
      </w:r>
    </w:p>
    <w:p w14:paraId="42B90062" w14:textId="77777777" w:rsidR="00DF27F2" w:rsidRPr="00CE30FC" w:rsidRDefault="006E75A8" w:rsidP="00CE30FC">
      <w:pPr>
        <w:pStyle w:val="Style1"/>
        <w:numPr>
          <w:ilvl w:val="0"/>
          <w:numId w:val="0"/>
        </w:numPr>
        <w:spacing w:after="120" w:line="240" w:lineRule="auto"/>
        <w:ind w:left="360" w:hanging="360"/>
        <w:rPr>
          <w:rFonts w:asciiTheme="minorHAnsi" w:hAnsiTheme="minorHAnsi"/>
          <w:color w:val="525252" w:themeColor="accent3" w:themeShade="80"/>
          <w:sz w:val="20"/>
        </w:rPr>
      </w:pPr>
      <w:r>
        <w:rPr>
          <w:color w:val="555555"/>
          <w:sz w:val="20"/>
          <w:szCs w:val="20"/>
        </w:rPr>
        <w:t xml:space="preserve">safe to attend </w:t>
      </w:r>
      <w:r w:rsidR="00CE30FC">
        <w:rPr>
          <w:color w:val="555555"/>
          <w:sz w:val="20"/>
          <w:szCs w:val="20"/>
        </w:rPr>
        <w:t>this</w:t>
      </w:r>
      <w:r>
        <w:rPr>
          <w:color w:val="555555"/>
          <w:sz w:val="20"/>
          <w:szCs w:val="20"/>
        </w:rPr>
        <w:t xml:space="preserve"> class before your booking is completed. </w:t>
      </w:r>
      <w:r w:rsidR="007D04DB">
        <w:rPr>
          <w:color w:val="555555"/>
          <w:sz w:val="20"/>
          <w:szCs w:val="20"/>
        </w:rPr>
        <w:t xml:space="preserve"> </w:t>
      </w:r>
    </w:p>
    <w:p w14:paraId="4E509A39" w14:textId="0AC6A110" w:rsidR="00E24946" w:rsidRDefault="00E24946" w:rsidP="00DF27F2">
      <w:pPr>
        <w:pStyle w:val="NormalWeb"/>
        <w:spacing w:before="150" w:beforeAutospacing="0" w:after="150" w:afterAutospacing="0"/>
        <w:rPr>
          <w:rStyle w:val="Strong"/>
          <w:rFonts w:asciiTheme="majorHAnsi" w:hAnsiTheme="majorHAnsi" w:cstheme="majorHAnsi"/>
          <w:b w:val="0"/>
          <w:color w:val="555555"/>
          <w:sz w:val="20"/>
          <w:szCs w:val="20"/>
        </w:rPr>
      </w:pPr>
      <w:r>
        <w:rPr>
          <w:rStyle w:val="Strong"/>
          <w:rFonts w:asciiTheme="majorHAnsi" w:hAnsiTheme="majorHAnsi" w:cstheme="majorHAnsi"/>
          <w:b w:val="0"/>
          <w:color w:val="555555"/>
          <w:sz w:val="20"/>
          <w:szCs w:val="20"/>
        </w:rPr>
        <w:t xml:space="preserve">For our </w:t>
      </w:r>
      <w:r w:rsidR="00AB41AC">
        <w:rPr>
          <w:rStyle w:val="Strong"/>
          <w:rFonts w:asciiTheme="majorHAnsi" w:hAnsiTheme="majorHAnsi" w:cstheme="majorHAnsi"/>
          <w:b w:val="0"/>
          <w:color w:val="555555"/>
          <w:sz w:val="20"/>
          <w:szCs w:val="20"/>
        </w:rPr>
        <w:t>Prenatal (</w:t>
      </w:r>
      <w:r>
        <w:rPr>
          <w:rStyle w:val="Strong"/>
          <w:rFonts w:asciiTheme="majorHAnsi" w:hAnsiTheme="majorHAnsi" w:cstheme="majorHAnsi"/>
          <w:b w:val="0"/>
          <w:color w:val="555555"/>
          <w:sz w:val="20"/>
          <w:szCs w:val="20"/>
        </w:rPr>
        <w:t>antenatal</w:t>
      </w:r>
      <w:r w:rsidR="00AB41AC">
        <w:rPr>
          <w:rStyle w:val="Strong"/>
          <w:rFonts w:asciiTheme="majorHAnsi" w:hAnsiTheme="majorHAnsi" w:cstheme="majorHAnsi"/>
          <w:b w:val="0"/>
          <w:color w:val="555555"/>
          <w:sz w:val="20"/>
          <w:szCs w:val="20"/>
        </w:rPr>
        <w:t>)</w:t>
      </w:r>
      <w:r>
        <w:rPr>
          <w:rStyle w:val="Strong"/>
          <w:rFonts w:asciiTheme="majorHAnsi" w:hAnsiTheme="majorHAnsi" w:cstheme="majorHAnsi"/>
          <w:b w:val="0"/>
          <w:color w:val="555555"/>
          <w:sz w:val="20"/>
          <w:szCs w:val="20"/>
        </w:rPr>
        <w:t xml:space="preserve"> classes we recommend attendance between weeks 12 and 36 of pregnancy </w:t>
      </w:r>
    </w:p>
    <w:p w14:paraId="23432A12" w14:textId="07605A17" w:rsidR="008609C7" w:rsidRPr="00123B80" w:rsidRDefault="00DF27F2" w:rsidP="00DF27F2">
      <w:pPr>
        <w:pStyle w:val="NormalWeb"/>
        <w:spacing w:before="150" w:beforeAutospacing="0" w:after="150" w:afterAutospacing="0"/>
        <w:rPr>
          <w:rFonts w:asciiTheme="majorHAnsi" w:hAnsiTheme="majorHAnsi" w:cstheme="majorHAnsi"/>
          <w:color w:val="555555"/>
          <w:sz w:val="20"/>
          <w:szCs w:val="20"/>
        </w:rPr>
      </w:pPr>
      <w:r w:rsidRPr="00123B80">
        <w:rPr>
          <w:rStyle w:val="Strong"/>
          <w:rFonts w:asciiTheme="majorHAnsi" w:hAnsiTheme="majorHAnsi" w:cstheme="majorHAnsi"/>
          <w:b w:val="0"/>
          <w:color w:val="555555"/>
          <w:sz w:val="20"/>
          <w:szCs w:val="20"/>
        </w:rPr>
        <w:t>Your due</w:t>
      </w:r>
      <w:r w:rsidRPr="00123B80">
        <w:rPr>
          <w:rFonts w:asciiTheme="majorHAnsi" w:hAnsiTheme="majorHAnsi" w:cstheme="majorHAnsi"/>
          <w:color w:val="555555"/>
          <w:sz w:val="20"/>
          <w:szCs w:val="20"/>
        </w:rPr>
        <w:t xml:space="preserve"> date will be required and will be held as part of our class registers for our teachers to help tailor our classes. Please see our </w:t>
      </w:r>
      <w:r w:rsidR="00123B80" w:rsidRPr="00123B80">
        <w:rPr>
          <w:rFonts w:asciiTheme="majorHAnsi" w:hAnsiTheme="majorHAnsi" w:cstheme="majorHAnsi"/>
          <w:color w:val="555555"/>
          <w:sz w:val="20"/>
          <w:szCs w:val="20"/>
        </w:rPr>
        <w:t xml:space="preserve">data protection information below or access our </w:t>
      </w:r>
      <w:r w:rsidRPr="00123B80">
        <w:rPr>
          <w:rFonts w:asciiTheme="majorHAnsi" w:hAnsiTheme="majorHAnsi" w:cstheme="majorHAnsi"/>
          <w:color w:val="555555"/>
          <w:sz w:val="20"/>
          <w:szCs w:val="20"/>
        </w:rPr>
        <w:t xml:space="preserve">Privacy </w:t>
      </w:r>
      <w:r w:rsidR="00123B80" w:rsidRPr="00123B80">
        <w:rPr>
          <w:rFonts w:asciiTheme="majorHAnsi" w:hAnsiTheme="majorHAnsi" w:cstheme="majorHAnsi"/>
          <w:color w:val="555555"/>
          <w:sz w:val="20"/>
          <w:szCs w:val="20"/>
        </w:rPr>
        <w:t xml:space="preserve">Statement for more details on </w:t>
      </w:r>
      <w:hyperlink r:id="rId5" w:history="1">
        <w:r w:rsidR="008673CF" w:rsidRPr="009A5227">
          <w:rPr>
            <w:rStyle w:val="Hyperlink"/>
            <w:rFonts w:asciiTheme="majorHAnsi" w:hAnsiTheme="majorHAnsi" w:cstheme="majorHAnsi"/>
            <w:sz w:val="20"/>
            <w:szCs w:val="20"/>
          </w:rPr>
          <w:t>www.firstswimlondon.co.uk</w:t>
        </w:r>
      </w:hyperlink>
    </w:p>
    <w:p w14:paraId="06748B1C" w14:textId="77777777" w:rsidR="00107B1A" w:rsidRPr="00FC39B3" w:rsidRDefault="007D04DB" w:rsidP="0028786C">
      <w:pPr>
        <w:pStyle w:val="Style1"/>
        <w:numPr>
          <w:ilvl w:val="0"/>
          <w:numId w:val="0"/>
        </w:numPr>
        <w:spacing w:after="120" w:line="240" w:lineRule="auto"/>
        <w:ind w:left="360" w:hanging="360"/>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Our</w:t>
      </w:r>
      <w:r w:rsidR="00C673D3" w:rsidRPr="00FC39B3">
        <w:rPr>
          <w:rFonts w:asciiTheme="minorHAnsi" w:hAnsiTheme="minorHAnsi"/>
          <w:b/>
          <w:color w:val="525252" w:themeColor="accent3" w:themeShade="80"/>
          <w:sz w:val="20"/>
        </w:rPr>
        <w:t xml:space="preserve"> </w:t>
      </w:r>
      <w:r w:rsidR="00107B1A" w:rsidRPr="00FC39B3">
        <w:rPr>
          <w:rFonts w:asciiTheme="minorHAnsi" w:hAnsiTheme="minorHAnsi"/>
          <w:b/>
          <w:color w:val="525252" w:themeColor="accent3" w:themeShade="80"/>
          <w:sz w:val="20"/>
        </w:rPr>
        <w:t>C</w:t>
      </w:r>
      <w:r w:rsidR="0021730F" w:rsidRPr="00FC39B3">
        <w:rPr>
          <w:rFonts w:asciiTheme="minorHAnsi" w:hAnsiTheme="minorHAnsi"/>
          <w:b/>
          <w:color w:val="525252" w:themeColor="accent3" w:themeShade="80"/>
          <w:sz w:val="20"/>
        </w:rPr>
        <w:t>lasses</w:t>
      </w:r>
    </w:p>
    <w:p w14:paraId="4009603A" w14:textId="77777777" w:rsidR="0028786C" w:rsidRDefault="0028786C" w:rsidP="00107B1A">
      <w:pPr>
        <w:pStyle w:val="Style1"/>
        <w:numPr>
          <w:ilvl w:val="0"/>
          <w:numId w:val="0"/>
        </w:numPr>
        <w:spacing w:after="120" w:afterAutospacing="0" w:line="240" w:lineRule="auto"/>
        <w:rPr>
          <w:color w:val="525252" w:themeColor="accent3" w:themeShade="80"/>
          <w:sz w:val="20"/>
        </w:rPr>
      </w:pPr>
    </w:p>
    <w:p w14:paraId="42BD6D9B" w14:textId="77777777" w:rsidR="0072674E" w:rsidRPr="00647AE3" w:rsidRDefault="0072674E" w:rsidP="00107B1A">
      <w:pPr>
        <w:pStyle w:val="Style1"/>
        <w:numPr>
          <w:ilvl w:val="0"/>
          <w:numId w:val="0"/>
        </w:numPr>
        <w:spacing w:after="120" w:afterAutospacing="0" w:line="240" w:lineRule="auto"/>
        <w:rPr>
          <w:color w:val="525252" w:themeColor="accent3" w:themeShade="80"/>
          <w:sz w:val="20"/>
        </w:rPr>
      </w:pPr>
      <w:r>
        <w:rPr>
          <w:color w:val="525252" w:themeColor="accent3" w:themeShade="80"/>
          <w:sz w:val="20"/>
        </w:rPr>
        <w:t xml:space="preserve">We offer Aqua Natal classes in terms of 6 weeks which are paid for in advance. These are </w:t>
      </w:r>
      <w:r w:rsidR="007D04DB">
        <w:rPr>
          <w:color w:val="525252" w:themeColor="accent3" w:themeShade="80"/>
          <w:sz w:val="20"/>
        </w:rPr>
        <w:t>45-minute</w:t>
      </w:r>
      <w:r>
        <w:rPr>
          <w:color w:val="525252" w:themeColor="accent3" w:themeShade="80"/>
          <w:sz w:val="20"/>
        </w:rPr>
        <w:t xml:space="preserve"> classes.</w:t>
      </w:r>
    </w:p>
    <w:p w14:paraId="7822B9A8" w14:textId="77777777" w:rsidR="00107B1A" w:rsidRPr="009448FE" w:rsidRDefault="00107B1A" w:rsidP="00107B1A">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We do reserve the right to</w:t>
      </w:r>
      <w:r w:rsidR="00C34327" w:rsidRPr="009448FE">
        <w:rPr>
          <w:color w:val="525252" w:themeColor="accent3" w:themeShade="80"/>
          <w:sz w:val="20"/>
        </w:rPr>
        <w:t xml:space="preserve"> change our course timetables</w:t>
      </w:r>
      <w:r w:rsidRPr="009448FE">
        <w:rPr>
          <w:color w:val="525252" w:themeColor="accent3" w:themeShade="80"/>
          <w:sz w:val="20"/>
        </w:rPr>
        <w:t>. We aim to keep any changes to a minimum but should we need to, we will contact you via email, phone or text and offer you an alternative time/day. If this revised slot is unacceptable to you, then we will offer a full refund</w:t>
      </w:r>
      <w:r w:rsidR="008C4D8E">
        <w:rPr>
          <w:color w:val="525252" w:themeColor="accent3" w:themeShade="80"/>
          <w:sz w:val="20"/>
        </w:rPr>
        <w:t>.</w:t>
      </w:r>
    </w:p>
    <w:p w14:paraId="673966E1" w14:textId="77777777" w:rsidR="00107B1A" w:rsidRPr="009448FE" w:rsidRDefault="00107B1A" w:rsidP="00107B1A">
      <w:pPr>
        <w:pStyle w:val="Style1"/>
        <w:numPr>
          <w:ilvl w:val="0"/>
          <w:numId w:val="0"/>
        </w:numPr>
        <w:spacing w:after="120" w:afterAutospacing="0" w:line="240" w:lineRule="auto"/>
        <w:rPr>
          <w:color w:val="525252" w:themeColor="accent3" w:themeShade="80"/>
          <w:sz w:val="20"/>
        </w:rPr>
      </w:pPr>
    </w:p>
    <w:p w14:paraId="202CA187" w14:textId="77777777" w:rsidR="00450CF7" w:rsidRPr="009448FE" w:rsidRDefault="00450CF7" w:rsidP="00450CF7">
      <w:pPr>
        <w:pStyle w:val="Style1"/>
        <w:numPr>
          <w:ilvl w:val="0"/>
          <w:numId w:val="0"/>
        </w:numPr>
        <w:spacing w:after="120" w:line="240" w:lineRule="auto"/>
        <w:rPr>
          <w:color w:val="525252" w:themeColor="accent3" w:themeShade="80"/>
          <w:sz w:val="20"/>
        </w:rPr>
      </w:pPr>
      <w:r w:rsidRPr="009448FE">
        <w:rPr>
          <w:color w:val="525252" w:themeColor="accent3" w:themeShade="80"/>
          <w:sz w:val="20"/>
        </w:rPr>
        <w:t>We do aim to ensure that the same teacher is scheduled for all the lessons in your term. Unfortunately we cannot guarantee this. We will inform you as soon as possible of any changes to the Instructor for the</w:t>
      </w:r>
      <w:r w:rsidR="00C34327" w:rsidRPr="009448FE">
        <w:rPr>
          <w:color w:val="525252" w:themeColor="accent3" w:themeShade="80"/>
          <w:sz w:val="20"/>
        </w:rPr>
        <w:t xml:space="preserve"> day or the remaining </w:t>
      </w:r>
      <w:r w:rsidR="0053318C">
        <w:rPr>
          <w:color w:val="525252" w:themeColor="accent3" w:themeShade="80"/>
          <w:sz w:val="20"/>
        </w:rPr>
        <w:t>classes</w:t>
      </w:r>
      <w:r w:rsidRPr="009448FE">
        <w:rPr>
          <w:color w:val="525252" w:themeColor="accent3" w:themeShade="80"/>
          <w:sz w:val="20"/>
        </w:rPr>
        <w:t xml:space="preserve"> </w:t>
      </w:r>
    </w:p>
    <w:p w14:paraId="6B3D7F13" w14:textId="77777777" w:rsidR="00450CF7" w:rsidRPr="009448FE" w:rsidRDefault="00450CF7" w:rsidP="00107B1A">
      <w:pPr>
        <w:pStyle w:val="Style1"/>
        <w:numPr>
          <w:ilvl w:val="0"/>
          <w:numId w:val="0"/>
        </w:numPr>
        <w:spacing w:after="120" w:line="240" w:lineRule="auto"/>
        <w:rPr>
          <w:color w:val="525252" w:themeColor="accent3" w:themeShade="80"/>
          <w:sz w:val="20"/>
        </w:rPr>
      </w:pPr>
    </w:p>
    <w:p w14:paraId="3140DD3C" w14:textId="77777777" w:rsidR="00107B1A" w:rsidRPr="009448FE" w:rsidRDefault="00107B1A" w:rsidP="00107B1A">
      <w:pPr>
        <w:pStyle w:val="Style1"/>
        <w:numPr>
          <w:ilvl w:val="0"/>
          <w:numId w:val="0"/>
        </w:numPr>
        <w:spacing w:after="120" w:line="240" w:lineRule="auto"/>
        <w:rPr>
          <w:color w:val="525252" w:themeColor="accent3" w:themeShade="80"/>
          <w:sz w:val="20"/>
        </w:rPr>
      </w:pPr>
      <w:r w:rsidRPr="009448FE">
        <w:rPr>
          <w:color w:val="525252" w:themeColor="accent3" w:themeShade="80"/>
          <w:sz w:val="20"/>
        </w:rPr>
        <w:t xml:space="preserve">Teacher training and development is </w:t>
      </w:r>
      <w:r w:rsidR="00450CF7" w:rsidRPr="009448FE">
        <w:rPr>
          <w:color w:val="525252" w:themeColor="accent3" w:themeShade="80"/>
          <w:sz w:val="20"/>
        </w:rPr>
        <w:t xml:space="preserve">key to our </w:t>
      </w:r>
      <w:r w:rsidR="0088392B" w:rsidRPr="009448FE">
        <w:rPr>
          <w:color w:val="525252" w:themeColor="accent3" w:themeShade="80"/>
          <w:sz w:val="20"/>
        </w:rPr>
        <w:t>centre</w:t>
      </w:r>
      <w:r w:rsidRPr="009448FE">
        <w:rPr>
          <w:color w:val="525252" w:themeColor="accent3" w:themeShade="80"/>
          <w:sz w:val="20"/>
        </w:rPr>
        <w:t xml:space="preserve"> and sometimes it is necessary for a second instructor to join classes for training purposes.</w:t>
      </w:r>
    </w:p>
    <w:p w14:paraId="20741ED7" w14:textId="77777777" w:rsidR="00107B1A" w:rsidRPr="009448FE" w:rsidRDefault="00107B1A" w:rsidP="00107B1A">
      <w:pPr>
        <w:pStyle w:val="Style1"/>
        <w:numPr>
          <w:ilvl w:val="0"/>
          <w:numId w:val="0"/>
        </w:numPr>
        <w:spacing w:after="120" w:line="240" w:lineRule="auto"/>
        <w:rPr>
          <w:color w:val="525252" w:themeColor="accent3" w:themeShade="80"/>
          <w:sz w:val="20"/>
        </w:rPr>
      </w:pPr>
    </w:p>
    <w:p w14:paraId="21CFE1FE" w14:textId="77777777" w:rsidR="0021730F" w:rsidRDefault="00C34327" w:rsidP="0021730F">
      <w:pPr>
        <w:pStyle w:val="Style1"/>
        <w:numPr>
          <w:ilvl w:val="0"/>
          <w:numId w:val="0"/>
        </w:numPr>
        <w:spacing w:after="120" w:line="240" w:lineRule="auto"/>
        <w:ind w:left="360" w:hanging="360"/>
        <w:rPr>
          <w:color w:val="525252" w:themeColor="accent3" w:themeShade="80"/>
          <w:sz w:val="20"/>
        </w:rPr>
      </w:pPr>
      <w:r w:rsidRPr="009448FE">
        <w:rPr>
          <w:color w:val="525252" w:themeColor="accent3" w:themeShade="80"/>
          <w:sz w:val="20"/>
        </w:rPr>
        <w:t xml:space="preserve">First Swim’s </w:t>
      </w:r>
      <w:r w:rsidR="00107B1A" w:rsidRPr="009448FE">
        <w:rPr>
          <w:color w:val="525252" w:themeColor="accent3" w:themeShade="80"/>
          <w:sz w:val="20"/>
        </w:rPr>
        <w:t>Code of Conduct is part of our Terms and Conditions</w:t>
      </w:r>
      <w:r w:rsidR="0021730F">
        <w:rPr>
          <w:color w:val="525252" w:themeColor="accent3" w:themeShade="80"/>
          <w:sz w:val="20"/>
        </w:rPr>
        <w:t xml:space="preserve">. </w:t>
      </w:r>
      <w:r w:rsidR="0088392B" w:rsidRPr="009448FE">
        <w:rPr>
          <w:color w:val="525252" w:themeColor="accent3" w:themeShade="80"/>
          <w:sz w:val="20"/>
        </w:rPr>
        <w:t>Any</w:t>
      </w:r>
      <w:r w:rsidR="00107B1A" w:rsidRPr="009448FE">
        <w:rPr>
          <w:color w:val="525252" w:themeColor="accent3" w:themeShade="80"/>
          <w:sz w:val="20"/>
        </w:rPr>
        <w:t xml:space="preserve">one visiting First Swim </w:t>
      </w:r>
      <w:r w:rsidR="0088392B" w:rsidRPr="009448FE">
        <w:rPr>
          <w:color w:val="525252" w:themeColor="accent3" w:themeShade="80"/>
          <w:sz w:val="20"/>
        </w:rPr>
        <w:t>premises has</w:t>
      </w:r>
      <w:r w:rsidR="00107B1A" w:rsidRPr="009448FE">
        <w:rPr>
          <w:color w:val="525252" w:themeColor="accent3" w:themeShade="80"/>
          <w:sz w:val="20"/>
        </w:rPr>
        <w:t xml:space="preserve"> an</w:t>
      </w:r>
    </w:p>
    <w:p w14:paraId="3F1D967B" w14:textId="77777777" w:rsidR="00107B1A" w:rsidRPr="009448FE" w:rsidRDefault="00107B1A" w:rsidP="0021730F">
      <w:pPr>
        <w:pStyle w:val="Style1"/>
        <w:numPr>
          <w:ilvl w:val="0"/>
          <w:numId w:val="0"/>
        </w:numPr>
        <w:spacing w:after="120" w:line="240" w:lineRule="auto"/>
        <w:ind w:left="360" w:hanging="360"/>
        <w:rPr>
          <w:color w:val="525252" w:themeColor="accent3" w:themeShade="80"/>
          <w:sz w:val="20"/>
        </w:rPr>
      </w:pPr>
      <w:r w:rsidRPr="009448FE">
        <w:rPr>
          <w:color w:val="525252" w:themeColor="accent3" w:themeShade="80"/>
          <w:sz w:val="20"/>
        </w:rPr>
        <w:t>obligation to read and follow this Code of Conduct.</w:t>
      </w:r>
    </w:p>
    <w:p w14:paraId="6D22B1EA" w14:textId="77777777" w:rsidR="00450CF7" w:rsidRPr="009448FE" w:rsidRDefault="00450CF7" w:rsidP="00107B1A">
      <w:pPr>
        <w:pStyle w:val="Style1"/>
        <w:numPr>
          <w:ilvl w:val="0"/>
          <w:numId w:val="0"/>
        </w:numPr>
        <w:spacing w:after="120" w:line="240" w:lineRule="auto"/>
        <w:rPr>
          <w:color w:val="525252" w:themeColor="accent3" w:themeShade="80"/>
          <w:sz w:val="20"/>
        </w:rPr>
      </w:pPr>
    </w:p>
    <w:p w14:paraId="671057EA" w14:textId="77777777" w:rsidR="00450CF7" w:rsidRPr="00FC39B3" w:rsidRDefault="00450CF7" w:rsidP="00450CF7">
      <w:pPr>
        <w:pStyle w:val="Style1"/>
        <w:numPr>
          <w:ilvl w:val="0"/>
          <w:numId w:val="0"/>
        </w:numPr>
        <w:spacing w:after="120" w:line="240" w:lineRule="auto"/>
        <w:ind w:left="360" w:hanging="360"/>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Swimwear</w:t>
      </w:r>
    </w:p>
    <w:p w14:paraId="79099A39" w14:textId="77777777" w:rsidR="0021730F" w:rsidRPr="0021730F" w:rsidRDefault="0021730F" w:rsidP="0021730F">
      <w:pPr>
        <w:pStyle w:val="NormalWeb"/>
        <w:spacing w:before="150" w:beforeAutospacing="0" w:after="150" w:afterAutospacing="0"/>
        <w:rPr>
          <w:rFonts w:asciiTheme="majorHAnsi" w:hAnsiTheme="majorHAnsi" w:cstheme="majorHAnsi"/>
          <w:color w:val="555555"/>
          <w:sz w:val="20"/>
          <w:szCs w:val="20"/>
        </w:rPr>
      </w:pPr>
      <w:r w:rsidRPr="0021730F">
        <w:rPr>
          <w:rFonts w:asciiTheme="majorHAnsi" w:hAnsiTheme="majorHAnsi" w:cstheme="majorHAnsi"/>
          <w:color w:val="555555"/>
          <w:sz w:val="20"/>
          <w:szCs w:val="20"/>
        </w:rPr>
        <w:t>You must wear appropriate swimwear in the pool (maternity swimsuits or a standard swimsuit with a maternity bra worn underneath), remove loose fitting or sharp jewellery, tie back long hair or wear a swim hat.</w:t>
      </w:r>
    </w:p>
    <w:p w14:paraId="006E8455" w14:textId="77777777" w:rsidR="0028786C" w:rsidRPr="00FC39B3" w:rsidRDefault="0028786C" w:rsidP="0028786C">
      <w:pPr>
        <w:pStyle w:val="Style1"/>
        <w:numPr>
          <w:ilvl w:val="0"/>
          <w:numId w:val="0"/>
        </w:numPr>
        <w:spacing w:after="120" w:line="240" w:lineRule="auto"/>
        <w:ind w:left="360" w:hanging="360"/>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 xml:space="preserve">Health and Safety </w:t>
      </w:r>
    </w:p>
    <w:p w14:paraId="2AD75BAA" w14:textId="77777777" w:rsidR="0021730F" w:rsidRPr="0021730F" w:rsidRDefault="0021730F" w:rsidP="0021730F">
      <w:pPr>
        <w:pStyle w:val="NormalWeb"/>
        <w:spacing w:before="150" w:beforeAutospacing="0" w:after="150" w:afterAutospacing="0"/>
        <w:rPr>
          <w:rFonts w:asciiTheme="majorHAnsi" w:hAnsiTheme="majorHAnsi" w:cstheme="majorHAnsi"/>
          <w:color w:val="555555"/>
          <w:sz w:val="20"/>
          <w:szCs w:val="20"/>
        </w:rPr>
      </w:pPr>
      <w:r>
        <w:rPr>
          <w:rFonts w:asciiTheme="majorHAnsi" w:hAnsiTheme="majorHAnsi" w:cstheme="majorHAnsi"/>
          <w:color w:val="555555"/>
          <w:sz w:val="20"/>
          <w:szCs w:val="20"/>
        </w:rPr>
        <w:t>Please remove any</w:t>
      </w:r>
      <w:r w:rsidRPr="0021730F">
        <w:rPr>
          <w:rFonts w:asciiTheme="majorHAnsi" w:hAnsiTheme="majorHAnsi" w:cstheme="majorHAnsi"/>
          <w:color w:val="555555"/>
          <w:sz w:val="20"/>
          <w:szCs w:val="20"/>
        </w:rPr>
        <w:t xml:space="preserve"> plasters and </w:t>
      </w:r>
      <w:r>
        <w:rPr>
          <w:rFonts w:asciiTheme="majorHAnsi" w:hAnsiTheme="majorHAnsi" w:cstheme="majorHAnsi"/>
          <w:color w:val="555555"/>
          <w:sz w:val="20"/>
          <w:szCs w:val="20"/>
        </w:rPr>
        <w:t xml:space="preserve">additional hair clips or grips </w:t>
      </w:r>
      <w:r w:rsidRPr="0021730F">
        <w:rPr>
          <w:rFonts w:asciiTheme="majorHAnsi" w:hAnsiTheme="majorHAnsi" w:cstheme="majorHAnsi"/>
          <w:color w:val="555555"/>
          <w:sz w:val="20"/>
          <w:szCs w:val="20"/>
        </w:rPr>
        <w:t>before swimming due to the risk of them falling off in the water and damaging the pool filters. </w:t>
      </w:r>
    </w:p>
    <w:p w14:paraId="22E457BC" w14:textId="77777777" w:rsidR="0021730F" w:rsidRPr="0021730F" w:rsidRDefault="0021730F" w:rsidP="0021730F">
      <w:pPr>
        <w:pStyle w:val="NormalWeb"/>
        <w:spacing w:before="150" w:beforeAutospacing="0" w:after="150" w:afterAutospacing="0"/>
        <w:rPr>
          <w:rFonts w:asciiTheme="majorHAnsi" w:hAnsiTheme="majorHAnsi" w:cstheme="majorHAnsi"/>
          <w:color w:val="555555"/>
          <w:sz w:val="20"/>
          <w:szCs w:val="20"/>
        </w:rPr>
      </w:pPr>
      <w:r w:rsidRPr="0021730F">
        <w:rPr>
          <w:rFonts w:asciiTheme="majorHAnsi" w:hAnsiTheme="majorHAnsi" w:cstheme="majorHAnsi"/>
          <w:color w:val="555555"/>
          <w:sz w:val="20"/>
          <w:szCs w:val="20"/>
        </w:rPr>
        <w:t>Strictly no outdoor footwear poolside.</w:t>
      </w:r>
    </w:p>
    <w:p w14:paraId="2D069782" w14:textId="77777777" w:rsidR="00107B1A" w:rsidRPr="00FC39B3" w:rsidRDefault="00107B1A" w:rsidP="00107B1A">
      <w:pPr>
        <w:rPr>
          <w:b/>
          <w:color w:val="525252" w:themeColor="accent3" w:themeShade="80"/>
          <w:sz w:val="20"/>
          <w:szCs w:val="20"/>
        </w:rPr>
      </w:pPr>
      <w:r w:rsidRPr="00FC39B3">
        <w:rPr>
          <w:b/>
          <w:color w:val="525252" w:themeColor="accent3" w:themeShade="80"/>
          <w:sz w:val="20"/>
          <w:szCs w:val="20"/>
        </w:rPr>
        <w:t>Illness</w:t>
      </w:r>
    </w:p>
    <w:p w14:paraId="70EF2E01" w14:textId="77777777" w:rsidR="00107B1A" w:rsidRPr="009448FE" w:rsidRDefault="00107B1A" w:rsidP="00107B1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 xml:space="preserve">We politely ask that you do not attend your </w:t>
      </w:r>
      <w:r w:rsidR="0021730F">
        <w:rPr>
          <w:rFonts w:asciiTheme="majorHAnsi" w:hAnsiTheme="majorHAnsi"/>
          <w:color w:val="525252" w:themeColor="accent3" w:themeShade="80"/>
          <w:sz w:val="20"/>
          <w:szCs w:val="20"/>
        </w:rPr>
        <w:t xml:space="preserve">Aqua natal </w:t>
      </w:r>
      <w:r w:rsidRPr="009448FE">
        <w:rPr>
          <w:rFonts w:asciiTheme="majorHAnsi" w:hAnsiTheme="majorHAnsi"/>
          <w:color w:val="525252" w:themeColor="accent3" w:themeShade="80"/>
          <w:sz w:val="20"/>
          <w:szCs w:val="20"/>
        </w:rPr>
        <w:t>lesson if you have any illness that</w:t>
      </w:r>
      <w:r w:rsidR="0088392B" w:rsidRPr="009448FE">
        <w:rPr>
          <w:rFonts w:asciiTheme="majorHAnsi" w:hAnsiTheme="majorHAnsi"/>
          <w:color w:val="525252" w:themeColor="accent3" w:themeShade="80"/>
          <w:sz w:val="20"/>
          <w:szCs w:val="20"/>
        </w:rPr>
        <w:t xml:space="preserve"> you could pass on to others, </w:t>
      </w:r>
      <w:r w:rsidRPr="009448FE">
        <w:rPr>
          <w:rFonts w:asciiTheme="majorHAnsi" w:hAnsiTheme="majorHAnsi"/>
          <w:color w:val="525252" w:themeColor="accent3" w:themeShade="80"/>
          <w:sz w:val="20"/>
          <w:szCs w:val="20"/>
        </w:rPr>
        <w:t>cause contamination</w:t>
      </w:r>
      <w:r w:rsidR="0088392B" w:rsidRPr="009448FE">
        <w:rPr>
          <w:rFonts w:asciiTheme="majorHAnsi" w:hAnsiTheme="majorHAnsi"/>
          <w:color w:val="525252" w:themeColor="accent3" w:themeShade="80"/>
          <w:sz w:val="20"/>
          <w:szCs w:val="20"/>
        </w:rPr>
        <w:t xml:space="preserve"> or </w:t>
      </w:r>
      <w:r w:rsidR="00902695" w:rsidRPr="009448FE">
        <w:rPr>
          <w:rFonts w:asciiTheme="majorHAnsi" w:hAnsiTheme="majorHAnsi"/>
          <w:color w:val="525252" w:themeColor="accent3" w:themeShade="80"/>
          <w:sz w:val="20"/>
          <w:szCs w:val="20"/>
        </w:rPr>
        <w:t xml:space="preserve">that </w:t>
      </w:r>
      <w:r w:rsidR="0088392B" w:rsidRPr="009448FE">
        <w:rPr>
          <w:rFonts w:asciiTheme="majorHAnsi" w:hAnsiTheme="majorHAnsi"/>
          <w:color w:val="525252" w:themeColor="accent3" w:themeShade="80"/>
          <w:sz w:val="20"/>
          <w:szCs w:val="20"/>
        </w:rPr>
        <w:t>is making you feel unwell</w:t>
      </w:r>
      <w:r w:rsidR="0021730F">
        <w:rPr>
          <w:rFonts w:asciiTheme="majorHAnsi" w:hAnsiTheme="majorHAnsi"/>
          <w:color w:val="525252" w:themeColor="accent3" w:themeShade="80"/>
          <w:sz w:val="20"/>
          <w:szCs w:val="20"/>
        </w:rPr>
        <w:t xml:space="preserve"> such as ear infection, </w:t>
      </w:r>
      <w:r w:rsidRPr="009448FE">
        <w:rPr>
          <w:rFonts w:asciiTheme="majorHAnsi" w:hAnsiTheme="majorHAnsi"/>
          <w:color w:val="525252" w:themeColor="accent3" w:themeShade="80"/>
          <w:sz w:val="20"/>
          <w:szCs w:val="20"/>
        </w:rPr>
        <w:t>conjunctivitis, chicken pox</w:t>
      </w:r>
      <w:r w:rsidR="0021730F">
        <w:rPr>
          <w:rFonts w:asciiTheme="majorHAnsi" w:hAnsiTheme="majorHAnsi"/>
          <w:color w:val="525252" w:themeColor="accent3" w:themeShade="80"/>
          <w:sz w:val="20"/>
          <w:szCs w:val="20"/>
        </w:rPr>
        <w:t xml:space="preserve">, </w:t>
      </w:r>
      <w:r w:rsidRPr="009448FE">
        <w:rPr>
          <w:rFonts w:asciiTheme="majorHAnsi" w:hAnsiTheme="majorHAnsi"/>
          <w:color w:val="525252" w:themeColor="accent3" w:themeShade="80"/>
          <w:sz w:val="20"/>
          <w:szCs w:val="20"/>
        </w:rPr>
        <w:t>impetigo</w:t>
      </w:r>
      <w:r w:rsidR="0021730F">
        <w:rPr>
          <w:rFonts w:asciiTheme="majorHAnsi" w:hAnsiTheme="majorHAnsi"/>
          <w:color w:val="525252" w:themeColor="accent3" w:themeShade="80"/>
          <w:sz w:val="20"/>
          <w:szCs w:val="20"/>
        </w:rPr>
        <w:t xml:space="preserve"> or a bad cold. </w:t>
      </w:r>
      <w:r w:rsidRPr="009448FE">
        <w:rPr>
          <w:rFonts w:asciiTheme="majorHAnsi" w:hAnsiTheme="majorHAnsi"/>
          <w:color w:val="525252" w:themeColor="accent3" w:themeShade="80"/>
          <w:sz w:val="20"/>
          <w:szCs w:val="20"/>
        </w:rPr>
        <w:t xml:space="preserve"> </w:t>
      </w:r>
    </w:p>
    <w:p w14:paraId="22C4C168" w14:textId="77777777" w:rsidR="00107B1A" w:rsidRPr="009448FE" w:rsidRDefault="00DF27F2" w:rsidP="00107B1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Unfortunately,</w:t>
      </w:r>
      <w:r w:rsidR="0088392B" w:rsidRPr="009448FE">
        <w:rPr>
          <w:rFonts w:asciiTheme="majorHAnsi" w:hAnsiTheme="majorHAnsi"/>
          <w:color w:val="525252" w:themeColor="accent3" w:themeShade="80"/>
          <w:sz w:val="20"/>
          <w:szCs w:val="20"/>
        </w:rPr>
        <w:t xml:space="preserve"> </w:t>
      </w:r>
      <w:r w:rsidR="00902695" w:rsidRPr="009448FE">
        <w:rPr>
          <w:rFonts w:asciiTheme="majorHAnsi" w:hAnsiTheme="majorHAnsi"/>
          <w:color w:val="525252" w:themeColor="accent3" w:themeShade="80"/>
          <w:sz w:val="20"/>
          <w:szCs w:val="20"/>
        </w:rPr>
        <w:t xml:space="preserve">there is </w:t>
      </w:r>
      <w:r w:rsidR="00107B1A" w:rsidRPr="009448FE">
        <w:rPr>
          <w:rFonts w:asciiTheme="majorHAnsi" w:hAnsiTheme="majorHAnsi"/>
          <w:color w:val="525252" w:themeColor="accent3" w:themeShade="80"/>
          <w:sz w:val="20"/>
          <w:szCs w:val="20"/>
        </w:rPr>
        <w:t xml:space="preserve">strictly no admittance to the centre if you </w:t>
      </w:r>
      <w:r w:rsidR="0021730F">
        <w:rPr>
          <w:rFonts w:asciiTheme="majorHAnsi" w:hAnsiTheme="majorHAnsi"/>
          <w:color w:val="525252" w:themeColor="accent3" w:themeShade="80"/>
          <w:sz w:val="20"/>
          <w:szCs w:val="20"/>
        </w:rPr>
        <w:t xml:space="preserve">are </w:t>
      </w:r>
      <w:r w:rsidR="00107B1A" w:rsidRPr="009448FE">
        <w:rPr>
          <w:rFonts w:asciiTheme="majorHAnsi" w:hAnsiTheme="majorHAnsi"/>
          <w:color w:val="525252" w:themeColor="accent3" w:themeShade="80"/>
          <w:sz w:val="20"/>
          <w:szCs w:val="20"/>
        </w:rPr>
        <w:t xml:space="preserve">suffering from diarrhoea or vomiting. </w:t>
      </w:r>
      <w:r w:rsidR="0053318C">
        <w:rPr>
          <w:rFonts w:asciiTheme="majorHAnsi" w:hAnsiTheme="majorHAnsi"/>
          <w:color w:val="525252" w:themeColor="accent3" w:themeShade="80"/>
          <w:sz w:val="20"/>
          <w:szCs w:val="20"/>
        </w:rPr>
        <w:t>You cannot attend for a minimum of 48 hours or until t</w:t>
      </w:r>
      <w:r w:rsidR="00107B1A" w:rsidRPr="009448FE">
        <w:rPr>
          <w:rFonts w:asciiTheme="majorHAnsi" w:hAnsiTheme="majorHAnsi"/>
          <w:color w:val="525252" w:themeColor="accent3" w:themeShade="80"/>
          <w:sz w:val="20"/>
          <w:szCs w:val="20"/>
        </w:rPr>
        <w:t xml:space="preserve">he symptoms </w:t>
      </w:r>
      <w:r w:rsidR="0053318C">
        <w:rPr>
          <w:rFonts w:asciiTheme="majorHAnsi" w:hAnsiTheme="majorHAnsi"/>
          <w:color w:val="525252" w:themeColor="accent3" w:themeShade="80"/>
          <w:sz w:val="20"/>
          <w:szCs w:val="20"/>
        </w:rPr>
        <w:t>are fully</w:t>
      </w:r>
      <w:r w:rsidR="00107B1A" w:rsidRPr="009448FE">
        <w:rPr>
          <w:rFonts w:asciiTheme="majorHAnsi" w:hAnsiTheme="majorHAnsi"/>
          <w:color w:val="525252" w:themeColor="accent3" w:themeShade="80"/>
          <w:sz w:val="20"/>
          <w:szCs w:val="20"/>
        </w:rPr>
        <w:t xml:space="preserve"> recovere</w:t>
      </w:r>
      <w:r w:rsidR="0053318C">
        <w:rPr>
          <w:rFonts w:asciiTheme="majorHAnsi" w:hAnsiTheme="majorHAnsi"/>
          <w:color w:val="525252" w:themeColor="accent3" w:themeShade="80"/>
          <w:sz w:val="20"/>
          <w:szCs w:val="20"/>
        </w:rPr>
        <w:t>d</w:t>
      </w:r>
    </w:p>
    <w:p w14:paraId="713C7757" w14:textId="77777777" w:rsidR="00DF27F2" w:rsidRDefault="00107B1A" w:rsidP="00107B1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If you are concerned about any medical condition, we ask that you always check with your GP before coming to any lessons.</w:t>
      </w:r>
      <w:r w:rsidR="00450CF7" w:rsidRPr="009448FE">
        <w:rPr>
          <w:rFonts w:asciiTheme="majorHAnsi" w:hAnsiTheme="majorHAnsi"/>
          <w:color w:val="525252" w:themeColor="accent3" w:themeShade="80"/>
          <w:sz w:val="20"/>
          <w:szCs w:val="20"/>
        </w:rPr>
        <w:t xml:space="preserve"> </w:t>
      </w:r>
    </w:p>
    <w:p w14:paraId="37BB262A" w14:textId="77777777" w:rsidR="0053318C" w:rsidRDefault="0053318C" w:rsidP="00C673D3">
      <w:pPr>
        <w:rPr>
          <w:color w:val="525252" w:themeColor="accent3" w:themeShade="80"/>
          <w:sz w:val="20"/>
        </w:rPr>
      </w:pPr>
    </w:p>
    <w:p w14:paraId="2209D878" w14:textId="77777777" w:rsidR="00FC39B3" w:rsidRDefault="00FC39B3" w:rsidP="00C673D3">
      <w:pPr>
        <w:rPr>
          <w:color w:val="525252" w:themeColor="accent3" w:themeShade="80"/>
          <w:sz w:val="20"/>
        </w:rPr>
      </w:pPr>
    </w:p>
    <w:p w14:paraId="21B3DFEB" w14:textId="4D35E233" w:rsidR="00CD3241" w:rsidRPr="00FC39B3" w:rsidRDefault="001C7F66" w:rsidP="00C673D3">
      <w:pPr>
        <w:rPr>
          <w:b/>
          <w:color w:val="525252" w:themeColor="accent3" w:themeShade="80"/>
          <w:sz w:val="20"/>
          <w:szCs w:val="20"/>
        </w:rPr>
      </w:pPr>
      <w:r w:rsidRPr="00FC39B3">
        <w:rPr>
          <w:b/>
          <w:color w:val="525252" w:themeColor="accent3" w:themeShade="80"/>
          <w:sz w:val="20"/>
        </w:rPr>
        <w:lastRenderedPageBreak/>
        <w:t>The b</w:t>
      </w:r>
      <w:r w:rsidR="00CD3241" w:rsidRPr="00FC39B3">
        <w:rPr>
          <w:b/>
          <w:color w:val="525252" w:themeColor="accent3" w:themeShade="80"/>
          <w:sz w:val="20"/>
        </w:rPr>
        <w:t>ooking</w:t>
      </w:r>
      <w:r w:rsidR="00C673D3" w:rsidRPr="00FC39B3">
        <w:rPr>
          <w:b/>
          <w:color w:val="525252" w:themeColor="accent3" w:themeShade="80"/>
          <w:sz w:val="20"/>
        </w:rPr>
        <w:t xml:space="preserve"> </w:t>
      </w:r>
      <w:r w:rsidR="00FC39B3" w:rsidRPr="00FC39B3">
        <w:rPr>
          <w:b/>
          <w:color w:val="525252" w:themeColor="accent3" w:themeShade="80"/>
          <w:sz w:val="20"/>
        </w:rPr>
        <w:t>process</w:t>
      </w:r>
    </w:p>
    <w:p w14:paraId="0CA1F8DD" w14:textId="2C20A650" w:rsidR="00CD3241" w:rsidRDefault="00CD3241"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 xml:space="preserve">Our </w:t>
      </w:r>
      <w:r w:rsidR="005E2D99">
        <w:rPr>
          <w:color w:val="525252" w:themeColor="accent3" w:themeShade="80"/>
          <w:sz w:val="20"/>
        </w:rPr>
        <w:t xml:space="preserve">Aqua Natal </w:t>
      </w:r>
      <w:bookmarkStart w:id="0" w:name="_GoBack"/>
      <w:bookmarkEnd w:id="0"/>
      <w:r w:rsidR="0072674E">
        <w:rPr>
          <w:color w:val="525252" w:themeColor="accent3" w:themeShade="80"/>
          <w:sz w:val="20"/>
        </w:rPr>
        <w:t xml:space="preserve">classes </w:t>
      </w:r>
      <w:r w:rsidRPr="009448FE">
        <w:rPr>
          <w:color w:val="525252" w:themeColor="accent3" w:themeShade="80"/>
          <w:sz w:val="20"/>
        </w:rPr>
        <w:t xml:space="preserve">are booked through our website and are subject to availability. </w:t>
      </w:r>
      <w:r w:rsidR="007D04DB" w:rsidRPr="009448FE">
        <w:rPr>
          <w:color w:val="525252" w:themeColor="accent3" w:themeShade="80"/>
          <w:sz w:val="20"/>
        </w:rPr>
        <w:t>Unfortunately,</w:t>
      </w:r>
      <w:r w:rsidRPr="009448FE">
        <w:rPr>
          <w:color w:val="525252" w:themeColor="accent3" w:themeShade="80"/>
          <w:sz w:val="20"/>
        </w:rPr>
        <w:t xml:space="preserve"> we cannot hold classes in advance due to the limited number of spaces in each lesson. </w:t>
      </w:r>
    </w:p>
    <w:p w14:paraId="3CD4FC7E" w14:textId="77777777" w:rsidR="0072674E" w:rsidRDefault="0072674E" w:rsidP="00CD3241">
      <w:pPr>
        <w:pStyle w:val="Style1"/>
        <w:numPr>
          <w:ilvl w:val="0"/>
          <w:numId w:val="0"/>
        </w:numPr>
        <w:spacing w:after="120" w:afterAutospacing="0" w:line="240" w:lineRule="auto"/>
        <w:rPr>
          <w:color w:val="525252" w:themeColor="accent3" w:themeShade="80"/>
          <w:sz w:val="20"/>
        </w:rPr>
      </w:pPr>
    </w:p>
    <w:p w14:paraId="51E74F2E" w14:textId="77777777" w:rsidR="0072674E" w:rsidRPr="009448FE" w:rsidRDefault="0072674E"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As part of the booking process we will ask you to become a First Swim member. This is done simply by completing the ‘create account’ process. Returning customers can make future bookings by entering their member ID and password when prompted</w:t>
      </w:r>
    </w:p>
    <w:p w14:paraId="31D576A5" w14:textId="77777777" w:rsidR="00CD3241" w:rsidRPr="009448FE" w:rsidRDefault="00CD3241" w:rsidP="00CD3241">
      <w:pPr>
        <w:pStyle w:val="Style1"/>
        <w:numPr>
          <w:ilvl w:val="0"/>
          <w:numId w:val="0"/>
        </w:numPr>
        <w:spacing w:after="120" w:afterAutospacing="0" w:line="240" w:lineRule="auto"/>
        <w:rPr>
          <w:color w:val="525252" w:themeColor="accent3" w:themeShade="80"/>
          <w:sz w:val="20"/>
        </w:rPr>
      </w:pPr>
    </w:p>
    <w:p w14:paraId="65357719" w14:textId="77777777" w:rsidR="00CD3241" w:rsidRPr="009448FE" w:rsidRDefault="00CD3241"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 xml:space="preserve">We </w:t>
      </w:r>
      <w:r w:rsidR="00DF27F2">
        <w:rPr>
          <w:color w:val="525252" w:themeColor="accent3" w:themeShade="80"/>
          <w:sz w:val="20"/>
        </w:rPr>
        <w:t>may</w:t>
      </w:r>
      <w:r w:rsidRPr="009448FE">
        <w:rPr>
          <w:color w:val="525252" w:themeColor="accent3" w:themeShade="80"/>
          <w:sz w:val="20"/>
        </w:rPr>
        <w:t xml:space="preserve"> offer our existing customers the opportunity to book ahead of the lessons being made available to others</w:t>
      </w:r>
    </w:p>
    <w:p w14:paraId="4F26EE25" w14:textId="77777777" w:rsidR="00CD3241" w:rsidRPr="009448FE" w:rsidRDefault="00CD3241" w:rsidP="00CD3241">
      <w:pPr>
        <w:pStyle w:val="Style1"/>
        <w:numPr>
          <w:ilvl w:val="0"/>
          <w:numId w:val="0"/>
        </w:numPr>
        <w:spacing w:after="120" w:afterAutospacing="0" w:line="240" w:lineRule="auto"/>
        <w:rPr>
          <w:color w:val="525252" w:themeColor="accent3" w:themeShade="80"/>
          <w:sz w:val="20"/>
        </w:rPr>
      </w:pPr>
    </w:p>
    <w:p w14:paraId="238AE925" w14:textId="77777777" w:rsidR="00450CF7" w:rsidRPr="00FC39B3" w:rsidRDefault="00450CF7" w:rsidP="001C7F66">
      <w:pPr>
        <w:pStyle w:val="Style1"/>
        <w:numPr>
          <w:ilvl w:val="0"/>
          <w:numId w:val="0"/>
        </w:numPr>
        <w:spacing w:after="120" w:afterAutospacing="0" w:line="240" w:lineRule="auto"/>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Payment</w:t>
      </w:r>
    </w:p>
    <w:p w14:paraId="231EF2E8" w14:textId="77777777" w:rsidR="00450CF7" w:rsidRPr="009448FE" w:rsidRDefault="00450CF7" w:rsidP="001C7F66">
      <w:pPr>
        <w:pStyle w:val="Style1"/>
        <w:numPr>
          <w:ilvl w:val="0"/>
          <w:numId w:val="0"/>
        </w:numPr>
        <w:spacing w:after="120" w:afterAutospacing="0" w:line="240" w:lineRule="auto"/>
        <w:rPr>
          <w:color w:val="525252" w:themeColor="accent3" w:themeShade="80"/>
          <w:sz w:val="20"/>
        </w:rPr>
      </w:pPr>
    </w:p>
    <w:p w14:paraId="7559662D" w14:textId="77777777" w:rsidR="001C7F66" w:rsidRPr="009448FE" w:rsidRDefault="001C7F66" w:rsidP="001C7F66">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 xml:space="preserve">To complete a booking you will need to make payment in full. Payment can only be accepted as part of the online booking process. Your booking is not guaranteed until you have completed the booking process and received a confirmation email from us. If for any reason you do not receive this email, please contact </w:t>
      </w:r>
      <w:hyperlink r:id="rId6" w:history="1">
        <w:r w:rsidRPr="009448FE">
          <w:rPr>
            <w:rStyle w:val="Hyperlink"/>
            <w:color w:val="525252" w:themeColor="accent3" w:themeShade="80"/>
            <w:sz w:val="20"/>
          </w:rPr>
          <w:t>admin@firstswimlondon.co.uk</w:t>
        </w:r>
      </w:hyperlink>
      <w:r w:rsidRPr="009448FE">
        <w:rPr>
          <w:color w:val="525252" w:themeColor="accent3" w:themeShade="80"/>
          <w:sz w:val="20"/>
        </w:rPr>
        <w:t xml:space="preserve"> </w:t>
      </w:r>
      <w:r w:rsidR="008E31DD" w:rsidRPr="009448FE">
        <w:rPr>
          <w:color w:val="525252" w:themeColor="accent3" w:themeShade="80"/>
          <w:sz w:val="20"/>
        </w:rPr>
        <w:t xml:space="preserve">so we can </w:t>
      </w:r>
      <w:r w:rsidRPr="009448FE">
        <w:rPr>
          <w:color w:val="525252" w:themeColor="accent3" w:themeShade="80"/>
          <w:sz w:val="20"/>
        </w:rPr>
        <w:t>confirm your booking has been made</w:t>
      </w:r>
    </w:p>
    <w:p w14:paraId="01B1B986" w14:textId="77777777" w:rsidR="001C7F66" w:rsidRPr="009448FE" w:rsidRDefault="001C7F66" w:rsidP="001C7F66">
      <w:pPr>
        <w:pStyle w:val="Style1"/>
        <w:numPr>
          <w:ilvl w:val="0"/>
          <w:numId w:val="0"/>
        </w:numPr>
        <w:spacing w:after="120" w:afterAutospacing="0" w:line="240" w:lineRule="auto"/>
        <w:rPr>
          <w:color w:val="525252" w:themeColor="accent3" w:themeShade="80"/>
          <w:sz w:val="20"/>
        </w:rPr>
      </w:pPr>
    </w:p>
    <w:p w14:paraId="1A26EFD2" w14:textId="77777777" w:rsidR="001C7F66" w:rsidRDefault="00647AE3" w:rsidP="001C7F66">
      <w:pPr>
        <w:pStyle w:val="Style1"/>
        <w:numPr>
          <w:ilvl w:val="0"/>
          <w:numId w:val="0"/>
        </w:numPr>
        <w:spacing w:after="120" w:afterAutospacing="0" w:line="240" w:lineRule="auto"/>
        <w:rPr>
          <w:color w:val="525252" w:themeColor="accent3" w:themeShade="80"/>
          <w:sz w:val="20"/>
        </w:rPr>
      </w:pPr>
      <w:r>
        <w:rPr>
          <w:color w:val="525252" w:themeColor="accent3" w:themeShade="80"/>
          <w:sz w:val="20"/>
        </w:rPr>
        <w:t>Stripe</w:t>
      </w:r>
      <w:r w:rsidR="001C7F66" w:rsidRPr="009448FE">
        <w:rPr>
          <w:color w:val="525252" w:themeColor="accent3" w:themeShade="80"/>
          <w:sz w:val="20"/>
        </w:rPr>
        <w:t xml:space="preserve"> </w:t>
      </w:r>
      <w:r>
        <w:rPr>
          <w:color w:val="525252" w:themeColor="accent3" w:themeShade="80"/>
          <w:sz w:val="20"/>
        </w:rPr>
        <w:t xml:space="preserve">Inc </w:t>
      </w:r>
      <w:r w:rsidR="001C7F66" w:rsidRPr="009448FE">
        <w:rPr>
          <w:color w:val="525252" w:themeColor="accent3" w:themeShade="80"/>
          <w:sz w:val="20"/>
        </w:rPr>
        <w:t>is our card processor and will hold your payment details and First Sw</w:t>
      </w:r>
      <w:r w:rsidR="00450CF7" w:rsidRPr="009448FE">
        <w:rPr>
          <w:color w:val="525252" w:themeColor="accent3" w:themeShade="80"/>
          <w:sz w:val="20"/>
        </w:rPr>
        <w:t>im will not have access to them</w:t>
      </w:r>
    </w:p>
    <w:p w14:paraId="62CB1039" w14:textId="77777777" w:rsidR="00BB74AC" w:rsidRPr="009448FE" w:rsidRDefault="00BB74AC" w:rsidP="001C7F66">
      <w:pPr>
        <w:pStyle w:val="Style1"/>
        <w:numPr>
          <w:ilvl w:val="0"/>
          <w:numId w:val="0"/>
        </w:numPr>
        <w:spacing w:after="120" w:afterAutospacing="0" w:line="240" w:lineRule="auto"/>
        <w:rPr>
          <w:color w:val="525252" w:themeColor="accent3" w:themeShade="80"/>
          <w:sz w:val="20"/>
        </w:rPr>
      </w:pPr>
    </w:p>
    <w:p w14:paraId="233A4FBF" w14:textId="77777777" w:rsidR="008C4D8E" w:rsidRDefault="00450CF7"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First Swim may offer discount codes to new and existing customers for various promotional reasons. Discount codes can only be used online during the booking process. Discounts cannot be applied after payment is complete. First Swim will not offer credit or refund any discount offer after the process is complete. Discount codes cannot be used with any other offers. Please note Discount codes cannot be redeemed for cash.</w:t>
      </w:r>
    </w:p>
    <w:p w14:paraId="0F122197" w14:textId="77777777" w:rsidR="00BB74AC" w:rsidRPr="00BB74AC" w:rsidRDefault="00BB74AC" w:rsidP="00CD3241">
      <w:pPr>
        <w:pStyle w:val="Style1"/>
        <w:numPr>
          <w:ilvl w:val="0"/>
          <w:numId w:val="0"/>
        </w:numPr>
        <w:spacing w:after="120" w:afterAutospacing="0" w:line="240" w:lineRule="auto"/>
        <w:rPr>
          <w:color w:val="525252" w:themeColor="accent3" w:themeShade="80"/>
          <w:sz w:val="20"/>
        </w:rPr>
      </w:pPr>
    </w:p>
    <w:p w14:paraId="459F511B" w14:textId="77777777" w:rsidR="00450CF7" w:rsidRPr="00FC39B3" w:rsidRDefault="00450CF7" w:rsidP="00CD3241">
      <w:pPr>
        <w:pStyle w:val="Style1"/>
        <w:numPr>
          <w:ilvl w:val="0"/>
          <w:numId w:val="0"/>
        </w:numPr>
        <w:spacing w:after="120" w:afterAutospacing="0" w:line="240" w:lineRule="auto"/>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 xml:space="preserve">Agreement </w:t>
      </w:r>
    </w:p>
    <w:p w14:paraId="0BF75BF1" w14:textId="77777777" w:rsidR="00450CF7" w:rsidRPr="009448FE" w:rsidRDefault="00450CF7" w:rsidP="00CD3241">
      <w:pPr>
        <w:pStyle w:val="Style1"/>
        <w:numPr>
          <w:ilvl w:val="0"/>
          <w:numId w:val="0"/>
        </w:numPr>
        <w:spacing w:after="120" w:afterAutospacing="0" w:line="240" w:lineRule="auto"/>
        <w:rPr>
          <w:color w:val="525252" w:themeColor="accent3" w:themeShade="80"/>
          <w:sz w:val="20"/>
        </w:rPr>
      </w:pPr>
    </w:p>
    <w:p w14:paraId="2B8EEBF1" w14:textId="77777777" w:rsidR="00CD3241" w:rsidRPr="009448FE" w:rsidRDefault="00CD3241"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 xml:space="preserve">To complete a booking, you will need to have read and accepted our (i) Terms and Conditions and (ii) </w:t>
      </w:r>
      <w:r w:rsidR="00DF27F2">
        <w:rPr>
          <w:color w:val="525252" w:themeColor="accent3" w:themeShade="80"/>
          <w:sz w:val="20"/>
        </w:rPr>
        <w:t xml:space="preserve">medical </w:t>
      </w:r>
      <w:r w:rsidR="0053318C">
        <w:rPr>
          <w:color w:val="525252" w:themeColor="accent3" w:themeShade="80"/>
          <w:sz w:val="20"/>
        </w:rPr>
        <w:t>consent form</w:t>
      </w:r>
      <w:r w:rsidR="00DF27F2">
        <w:rPr>
          <w:color w:val="525252" w:themeColor="accent3" w:themeShade="80"/>
          <w:sz w:val="20"/>
        </w:rPr>
        <w:t xml:space="preserve"> and (iii) the First Swim code of conduct. </w:t>
      </w:r>
      <w:r w:rsidRPr="009448FE">
        <w:rPr>
          <w:color w:val="525252" w:themeColor="accent3" w:themeShade="80"/>
          <w:sz w:val="20"/>
        </w:rPr>
        <w:t>Once your booking has been processed, this contract will immediately come in to effect</w:t>
      </w:r>
    </w:p>
    <w:p w14:paraId="24FE49A7" w14:textId="77777777" w:rsidR="000E155D" w:rsidRPr="009448FE" w:rsidRDefault="000E155D" w:rsidP="00CD3241">
      <w:pPr>
        <w:pStyle w:val="Style1"/>
        <w:numPr>
          <w:ilvl w:val="0"/>
          <w:numId w:val="0"/>
        </w:numPr>
        <w:spacing w:after="120" w:afterAutospacing="0" w:line="240" w:lineRule="auto"/>
        <w:rPr>
          <w:color w:val="525252" w:themeColor="accent3" w:themeShade="80"/>
          <w:sz w:val="20"/>
        </w:rPr>
      </w:pPr>
    </w:p>
    <w:p w14:paraId="4A5C61FC" w14:textId="77777777" w:rsidR="000E155D" w:rsidRPr="009448FE" w:rsidRDefault="000E155D" w:rsidP="00CD3241">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Your agreement with First Swim exists for the duration of the</w:t>
      </w:r>
      <w:r w:rsidR="00123B80">
        <w:rPr>
          <w:color w:val="525252" w:themeColor="accent3" w:themeShade="80"/>
          <w:sz w:val="20"/>
        </w:rPr>
        <w:t xml:space="preserve"> </w:t>
      </w:r>
      <w:r w:rsidRPr="009448FE">
        <w:rPr>
          <w:color w:val="525252" w:themeColor="accent3" w:themeShade="80"/>
          <w:sz w:val="20"/>
        </w:rPr>
        <w:t>term. A new agreement will be created for each new term booked in line with our booking procedures and current Terms and Conditions. First Swim does not discuss or enter into legal contracts with persons under the age of 18</w:t>
      </w:r>
    </w:p>
    <w:p w14:paraId="5527E3FA" w14:textId="77777777" w:rsidR="000E155D" w:rsidRPr="009448FE" w:rsidRDefault="000E155D" w:rsidP="000E155D">
      <w:pPr>
        <w:pStyle w:val="Style1"/>
        <w:numPr>
          <w:ilvl w:val="0"/>
          <w:numId w:val="0"/>
        </w:numPr>
        <w:spacing w:after="120" w:line="240" w:lineRule="auto"/>
        <w:rPr>
          <w:color w:val="525252" w:themeColor="accent3" w:themeShade="80"/>
          <w:sz w:val="20"/>
        </w:rPr>
      </w:pPr>
    </w:p>
    <w:p w14:paraId="7661C914" w14:textId="77777777" w:rsidR="000E155D" w:rsidRPr="009448FE" w:rsidRDefault="000E155D" w:rsidP="000E155D">
      <w:pPr>
        <w:pStyle w:val="Style1"/>
        <w:numPr>
          <w:ilvl w:val="0"/>
          <w:numId w:val="0"/>
        </w:numPr>
        <w:spacing w:after="120" w:line="240" w:lineRule="auto"/>
        <w:ind w:left="360" w:hanging="360"/>
        <w:rPr>
          <w:color w:val="525252" w:themeColor="accent3" w:themeShade="80"/>
          <w:sz w:val="20"/>
        </w:rPr>
      </w:pPr>
      <w:r w:rsidRPr="009448FE">
        <w:rPr>
          <w:color w:val="525252" w:themeColor="accent3" w:themeShade="80"/>
          <w:sz w:val="20"/>
        </w:rPr>
        <w:t>First Swim reserves the right to withdraw from the agreement with no refund if the information you have</w:t>
      </w:r>
    </w:p>
    <w:p w14:paraId="206C0D9D" w14:textId="77777777" w:rsidR="000E155D" w:rsidRPr="009448FE" w:rsidRDefault="000E155D" w:rsidP="000E155D">
      <w:pPr>
        <w:pStyle w:val="Style1"/>
        <w:numPr>
          <w:ilvl w:val="0"/>
          <w:numId w:val="0"/>
        </w:numPr>
        <w:spacing w:after="120" w:line="240" w:lineRule="auto"/>
        <w:ind w:left="360" w:hanging="360"/>
        <w:rPr>
          <w:color w:val="525252" w:themeColor="accent3" w:themeShade="80"/>
          <w:sz w:val="20"/>
        </w:rPr>
      </w:pPr>
      <w:r w:rsidRPr="009448FE">
        <w:rPr>
          <w:color w:val="525252" w:themeColor="accent3" w:themeShade="80"/>
          <w:sz w:val="20"/>
        </w:rPr>
        <w:t xml:space="preserve">provided during the booking process or term is proved to be deliberately false or incorrect. </w:t>
      </w:r>
    </w:p>
    <w:p w14:paraId="6C52F18F" w14:textId="77777777" w:rsidR="000E155D" w:rsidRPr="009448FE" w:rsidRDefault="000E155D" w:rsidP="000E155D">
      <w:pPr>
        <w:pStyle w:val="Style1"/>
        <w:numPr>
          <w:ilvl w:val="0"/>
          <w:numId w:val="0"/>
        </w:numPr>
        <w:spacing w:after="120" w:afterAutospacing="0" w:line="240" w:lineRule="auto"/>
        <w:rPr>
          <w:color w:val="525252" w:themeColor="accent3" w:themeShade="80"/>
          <w:sz w:val="20"/>
        </w:rPr>
      </w:pPr>
    </w:p>
    <w:p w14:paraId="4509FDA0" w14:textId="77777777" w:rsidR="000E155D" w:rsidRPr="009448FE" w:rsidRDefault="000E155D" w:rsidP="000E155D">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First Swim reserves the right to withdraw from the agreement with no refund if there is infringement of the national or local health and safety requirements/policy and/or First Swim Code of Conduct</w:t>
      </w:r>
    </w:p>
    <w:p w14:paraId="2B53B493" w14:textId="77777777" w:rsidR="001C7F66" w:rsidRPr="009448FE" w:rsidRDefault="001C7F66" w:rsidP="000E155D">
      <w:pPr>
        <w:pStyle w:val="Style1"/>
        <w:numPr>
          <w:ilvl w:val="0"/>
          <w:numId w:val="0"/>
        </w:numPr>
        <w:spacing w:after="120" w:afterAutospacing="0" w:line="240" w:lineRule="auto"/>
        <w:rPr>
          <w:color w:val="525252" w:themeColor="accent3" w:themeShade="80"/>
          <w:sz w:val="20"/>
        </w:rPr>
      </w:pPr>
    </w:p>
    <w:p w14:paraId="45432FE3" w14:textId="77777777" w:rsidR="001C7F66" w:rsidRPr="009448FE" w:rsidRDefault="001C7F66" w:rsidP="000E155D">
      <w:pPr>
        <w:pStyle w:val="Style1"/>
        <w:numPr>
          <w:ilvl w:val="0"/>
          <w:numId w:val="0"/>
        </w:numPr>
        <w:spacing w:after="120" w:line="240" w:lineRule="auto"/>
        <w:rPr>
          <w:color w:val="525252" w:themeColor="accent3" w:themeShade="80"/>
          <w:sz w:val="20"/>
        </w:rPr>
      </w:pPr>
      <w:r w:rsidRPr="009448FE">
        <w:rPr>
          <w:color w:val="525252" w:themeColor="accent3" w:themeShade="80"/>
          <w:sz w:val="20"/>
        </w:rPr>
        <w:t>First Swim may, at its own discretion, refuse entry to a client to its courses if it is felt that the client's behaviour is unreasonable.</w:t>
      </w:r>
    </w:p>
    <w:p w14:paraId="3D90F20E" w14:textId="77777777" w:rsidR="000E155D" w:rsidRPr="009448FE" w:rsidRDefault="000E155D" w:rsidP="00CD3241">
      <w:pPr>
        <w:pStyle w:val="Style1"/>
        <w:numPr>
          <w:ilvl w:val="0"/>
          <w:numId w:val="0"/>
        </w:numPr>
        <w:spacing w:after="120" w:afterAutospacing="0" w:line="240" w:lineRule="auto"/>
        <w:rPr>
          <w:color w:val="525252" w:themeColor="accent3" w:themeShade="80"/>
          <w:sz w:val="20"/>
        </w:rPr>
      </w:pPr>
    </w:p>
    <w:p w14:paraId="7CA2CDB6" w14:textId="77777777" w:rsidR="00D31DD7" w:rsidRPr="00FC39B3" w:rsidRDefault="00D31DD7" w:rsidP="00D31DD7">
      <w:pPr>
        <w:pStyle w:val="Style1"/>
        <w:numPr>
          <w:ilvl w:val="0"/>
          <w:numId w:val="0"/>
        </w:numPr>
        <w:spacing w:after="120" w:afterAutospacing="0" w:line="240" w:lineRule="auto"/>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 xml:space="preserve">Changes </w:t>
      </w:r>
      <w:r w:rsidR="0088392B" w:rsidRPr="00FC39B3">
        <w:rPr>
          <w:rFonts w:asciiTheme="minorHAnsi" w:hAnsiTheme="minorHAnsi"/>
          <w:b/>
          <w:color w:val="525252" w:themeColor="accent3" w:themeShade="80"/>
          <w:sz w:val="20"/>
        </w:rPr>
        <w:t>to your booking</w:t>
      </w:r>
    </w:p>
    <w:p w14:paraId="0CBABC07" w14:textId="77777777" w:rsidR="00A70808" w:rsidRPr="009448FE" w:rsidRDefault="00A70808" w:rsidP="00D31DD7">
      <w:pPr>
        <w:pStyle w:val="Style1"/>
        <w:numPr>
          <w:ilvl w:val="0"/>
          <w:numId w:val="0"/>
        </w:numPr>
        <w:spacing w:after="120" w:afterAutospacing="0" w:line="240" w:lineRule="auto"/>
        <w:rPr>
          <w:rFonts w:asciiTheme="minorHAnsi" w:hAnsiTheme="minorHAnsi"/>
          <w:color w:val="525252" w:themeColor="accent3" w:themeShade="80"/>
          <w:sz w:val="20"/>
        </w:rPr>
      </w:pPr>
    </w:p>
    <w:p w14:paraId="72CC0439" w14:textId="77777777" w:rsidR="00D31DD7" w:rsidRPr="009448FE" w:rsidRDefault="00D31DD7" w:rsidP="00D31DD7">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 xml:space="preserve">First Swim will consider making changes to your booking </w:t>
      </w:r>
      <w:r w:rsidR="00F2007C" w:rsidRPr="009448FE">
        <w:rPr>
          <w:color w:val="525252" w:themeColor="accent3" w:themeShade="80"/>
          <w:sz w:val="20"/>
        </w:rPr>
        <w:t xml:space="preserve">after </w:t>
      </w:r>
      <w:r w:rsidRPr="009448FE">
        <w:rPr>
          <w:color w:val="525252" w:themeColor="accent3" w:themeShade="80"/>
          <w:sz w:val="20"/>
        </w:rPr>
        <w:t>confirmation is complete and/ or following the start of term. Changes however cannot be guaranteed. If you wish to make a change to a booking contact admin@firstswimlondon.co.uk and we’ll do our best to help. A</w:t>
      </w:r>
      <w:r w:rsidR="000071CD" w:rsidRPr="009448FE">
        <w:rPr>
          <w:color w:val="525252" w:themeColor="accent3" w:themeShade="80"/>
          <w:sz w:val="20"/>
        </w:rPr>
        <w:t>n administration</w:t>
      </w:r>
      <w:r w:rsidRPr="009448FE">
        <w:rPr>
          <w:color w:val="525252" w:themeColor="accent3" w:themeShade="80"/>
          <w:sz w:val="20"/>
        </w:rPr>
        <w:t xml:space="preserve"> charge of £</w:t>
      </w:r>
      <w:r w:rsidR="0072674E">
        <w:rPr>
          <w:color w:val="525252" w:themeColor="accent3" w:themeShade="80"/>
          <w:sz w:val="20"/>
        </w:rPr>
        <w:t>6</w:t>
      </w:r>
      <w:r w:rsidRPr="009448FE">
        <w:rPr>
          <w:color w:val="525252" w:themeColor="accent3" w:themeShade="80"/>
          <w:sz w:val="20"/>
        </w:rPr>
        <w:t xml:space="preserve"> is payable for making any changes</w:t>
      </w:r>
      <w:r w:rsidR="00123B80">
        <w:rPr>
          <w:color w:val="525252" w:themeColor="accent3" w:themeShade="80"/>
          <w:sz w:val="20"/>
        </w:rPr>
        <w:t xml:space="preserve">. </w:t>
      </w:r>
    </w:p>
    <w:p w14:paraId="17CAFAF1" w14:textId="77777777" w:rsidR="00F2007C" w:rsidRPr="009448FE" w:rsidRDefault="00F2007C" w:rsidP="00D31DD7">
      <w:pPr>
        <w:pStyle w:val="Style1"/>
        <w:numPr>
          <w:ilvl w:val="0"/>
          <w:numId w:val="0"/>
        </w:numPr>
        <w:spacing w:after="120" w:afterAutospacing="0" w:line="240" w:lineRule="auto"/>
        <w:rPr>
          <w:color w:val="525252" w:themeColor="accent3" w:themeShade="80"/>
          <w:sz w:val="20"/>
        </w:rPr>
      </w:pPr>
    </w:p>
    <w:p w14:paraId="6109A952" w14:textId="77777777" w:rsidR="00450CF7" w:rsidRPr="00FC39B3" w:rsidRDefault="00450CF7" w:rsidP="00D31DD7">
      <w:pPr>
        <w:pStyle w:val="Style1"/>
        <w:numPr>
          <w:ilvl w:val="0"/>
          <w:numId w:val="0"/>
        </w:numPr>
        <w:spacing w:after="120" w:afterAutospacing="0" w:line="240" w:lineRule="auto"/>
        <w:rPr>
          <w:rFonts w:asciiTheme="minorHAnsi" w:hAnsiTheme="minorHAnsi"/>
          <w:b/>
          <w:color w:val="525252" w:themeColor="accent3" w:themeShade="80"/>
          <w:sz w:val="20"/>
        </w:rPr>
      </w:pPr>
      <w:r w:rsidRPr="00FC39B3">
        <w:rPr>
          <w:rFonts w:asciiTheme="minorHAnsi" w:hAnsiTheme="minorHAnsi"/>
          <w:b/>
          <w:color w:val="525252" w:themeColor="accent3" w:themeShade="80"/>
          <w:sz w:val="20"/>
        </w:rPr>
        <w:t>Cancellations and Refunds</w:t>
      </w:r>
    </w:p>
    <w:p w14:paraId="4AB18A5A" w14:textId="77777777" w:rsidR="00450CF7" w:rsidRPr="009448FE" w:rsidRDefault="00450CF7" w:rsidP="00D31DD7">
      <w:pPr>
        <w:pStyle w:val="Style1"/>
        <w:numPr>
          <w:ilvl w:val="0"/>
          <w:numId w:val="0"/>
        </w:numPr>
        <w:spacing w:after="120" w:afterAutospacing="0" w:line="240" w:lineRule="auto"/>
        <w:rPr>
          <w:color w:val="525252" w:themeColor="accent3" w:themeShade="80"/>
          <w:sz w:val="20"/>
        </w:rPr>
      </w:pPr>
    </w:p>
    <w:p w14:paraId="18157730" w14:textId="77777777" w:rsidR="00F2007C" w:rsidRPr="009448FE" w:rsidRDefault="000071CD" w:rsidP="00D31DD7">
      <w:pPr>
        <w:pStyle w:val="Style1"/>
        <w:numPr>
          <w:ilvl w:val="0"/>
          <w:numId w:val="0"/>
        </w:numPr>
        <w:spacing w:after="120" w:afterAutospacing="0" w:line="240" w:lineRule="auto"/>
        <w:rPr>
          <w:color w:val="525252" w:themeColor="accent3" w:themeShade="80"/>
          <w:sz w:val="20"/>
        </w:rPr>
      </w:pPr>
      <w:r w:rsidRPr="009448FE">
        <w:rPr>
          <w:color w:val="525252" w:themeColor="accent3" w:themeShade="80"/>
          <w:sz w:val="20"/>
        </w:rPr>
        <w:t>We ask that you request a</w:t>
      </w:r>
      <w:r w:rsidR="00F2007C" w:rsidRPr="009448FE">
        <w:rPr>
          <w:color w:val="525252" w:themeColor="accent3" w:themeShade="80"/>
          <w:sz w:val="20"/>
        </w:rPr>
        <w:t xml:space="preserve"> cancellation</w:t>
      </w:r>
      <w:r w:rsidR="00F201C1" w:rsidRPr="009448FE">
        <w:rPr>
          <w:color w:val="525252" w:themeColor="accent3" w:themeShade="80"/>
          <w:sz w:val="20"/>
        </w:rPr>
        <w:t xml:space="preserve"> of a confirmed booking</w:t>
      </w:r>
      <w:r w:rsidR="00F2007C" w:rsidRPr="009448FE">
        <w:rPr>
          <w:color w:val="525252" w:themeColor="accent3" w:themeShade="80"/>
          <w:sz w:val="20"/>
        </w:rPr>
        <w:t xml:space="preserve"> via email to </w:t>
      </w:r>
      <w:hyperlink r:id="rId7" w:history="1">
        <w:r w:rsidR="00F2007C" w:rsidRPr="009448FE">
          <w:rPr>
            <w:rStyle w:val="Hyperlink"/>
            <w:color w:val="525252" w:themeColor="accent3" w:themeShade="80"/>
            <w:sz w:val="20"/>
          </w:rPr>
          <w:t>admin@firstswimlondon.co.uk</w:t>
        </w:r>
      </w:hyperlink>
    </w:p>
    <w:p w14:paraId="0A8A33C6" w14:textId="77777777" w:rsidR="00F2007C" w:rsidRPr="009448FE" w:rsidRDefault="00F2007C" w:rsidP="00C673D3">
      <w:pPr>
        <w:pStyle w:val="Style1"/>
        <w:numPr>
          <w:ilvl w:val="0"/>
          <w:numId w:val="0"/>
        </w:numPr>
        <w:spacing w:after="120" w:line="240" w:lineRule="auto"/>
        <w:rPr>
          <w:color w:val="525252" w:themeColor="accent3" w:themeShade="80"/>
          <w:sz w:val="20"/>
        </w:rPr>
      </w:pPr>
    </w:p>
    <w:p w14:paraId="72F0E368" w14:textId="77777777" w:rsidR="00F2007C" w:rsidRPr="009448FE" w:rsidRDefault="00F2007C" w:rsidP="00F2007C">
      <w:pPr>
        <w:pStyle w:val="Style1"/>
        <w:numPr>
          <w:ilvl w:val="0"/>
          <w:numId w:val="0"/>
        </w:numPr>
        <w:spacing w:after="120" w:line="240" w:lineRule="auto"/>
        <w:rPr>
          <w:color w:val="525252" w:themeColor="accent3" w:themeShade="80"/>
          <w:sz w:val="20"/>
        </w:rPr>
      </w:pPr>
      <w:r w:rsidRPr="009448FE">
        <w:rPr>
          <w:color w:val="525252" w:themeColor="accent3" w:themeShade="80"/>
          <w:sz w:val="20"/>
        </w:rPr>
        <w:lastRenderedPageBreak/>
        <w:t xml:space="preserve">Refunds are issued on bookings cancelled with </w:t>
      </w:r>
      <w:r w:rsidR="0072674E">
        <w:rPr>
          <w:color w:val="525252" w:themeColor="accent3" w:themeShade="80"/>
          <w:sz w:val="20"/>
        </w:rPr>
        <w:t>14</w:t>
      </w:r>
      <w:r w:rsidRPr="009448FE">
        <w:rPr>
          <w:color w:val="525252" w:themeColor="accent3" w:themeShade="80"/>
          <w:sz w:val="20"/>
        </w:rPr>
        <w:t xml:space="preserve"> days’ notice or more to the start </w:t>
      </w:r>
      <w:r w:rsidR="000071CD" w:rsidRPr="009448FE">
        <w:rPr>
          <w:color w:val="525252" w:themeColor="accent3" w:themeShade="80"/>
          <w:sz w:val="20"/>
        </w:rPr>
        <w:t xml:space="preserve">date </w:t>
      </w:r>
      <w:r w:rsidRPr="009448FE">
        <w:rPr>
          <w:color w:val="525252" w:themeColor="accent3" w:themeShade="80"/>
          <w:sz w:val="20"/>
        </w:rPr>
        <w:t>of a term and an administration fee of £</w:t>
      </w:r>
      <w:r w:rsidR="0072674E">
        <w:rPr>
          <w:color w:val="525252" w:themeColor="accent3" w:themeShade="80"/>
          <w:sz w:val="20"/>
        </w:rPr>
        <w:t>1</w:t>
      </w:r>
      <w:r w:rsidRPr="009448FE">
        <w:rPr>
          <w:color w:val="525252" w:themeColor="accent3" w:themeShade="80"/>
          <w:sz w:val="20"/>
        </w:rPr>
        <w:t xml:space="preserve">0 will be charged. Charges will </w:t>
      </w:r>
      <w:r w:rsidR="000071CD" w:rsidRPr="009448FE">
        <w:rPr>
          <w:color w:val="525252" w:themeColor="accent3" w:themeShade="80"/>
          <w:sz w:val="20"/>
        </w:rPr>
        <w:t>be deducted from any refund</w:t>
      </w:r>
      <w:r w:rsidRPr="009448FE">
        <w:rPr>
          <w:color w:val="525252" w:themeColor="accent3" w:themeShade="80"/>
          <w:sz w:val="20"/>
        </w:rPr>
        <w:t xml:space="preserve"> before </w:t>
      </w:r>
      <w:r w:rsidR="000071CD" w:rsidRPr="009448FE">
        <w:rPr>
          <w:color w:val="525252" w:themeColor="accent3" w:themeShade="80"/>
          <w:sz w:val="20"/>
        </w:rPr>
        <w:t>it is</w:t>
      </w:r>
      <w:r w:rsidRPr="009448FE">
        <w:rPr>
          <w:color w:val="525252" w:themeColor="accent3" w:themeShade="80"/>
          <w:sz w:val="20"/>
        </w:rPr>
        <w:t xml:space="preserve"> processed. </w:t>
      </w:r>
    </w:p>
    <w:p w14:paraId="1E50FAA1" w14:textId="77777777" w:rsidR="00C673D3" w:rsidRPr="009448FE" w:rsidRDefault="00C673D3" w:rsidP="00F2007C">
      <w:pPr>
        <w:pStyle w:val="Style1"/>
        <w:numPr>
          <w:ilvl w:val="0"/>
          <w:numId w:val="0"/>
        </w:numPr>
        <w:spacing w:after="120" w:line="240" w:lineRule="auto"/>
        <w:rPr>
          <w:color w:val="525252" w:themeColor="accent3" w:themeShade="80"/>
          <w:sz w:val="20"/>
        </w:rPr>
      </w:pPr>
    </w:p>
    <w:p w14:paraId="23ABB10E" w14:textId="77777777" w:rsidR="00C673D3" w:rsidRPr="009448FE" w:rsidRDefault="00C673D3" w:rsidP="00C673D3">
      <w:pPr>
        <w:pStyle w:val="Style1"/>
        <w:numPr>
          <w:ilvl w:val="0"/>
          <w:numId w:val="0"/>
        </w:numPr>
        <w:spacing w:after="120" w:line="240" w:lineRule="auto"/>
        <w:rPr>
          <w:color w:val="525252" w:themeColor="accent3" w:themeShade="80"/>
          <w:sz w:val="20"/>
        </w:rPr>
      </w:pPr>
      <w:r w:rsidRPr="009448FE">
        <w:rPr>
          <w:color w:val="525252" w:themeColor="accent3" w:themeShade="80"/>
          <w:sz w:val="20"/>
        </w:rPr>
        <w:t xml:space="preserve">If you wish to cancel a confirmed booking once the term has already started, no refund or credit will be offered unless on medical grounds. If your cancellation is based on medical grounds, we ask that you send an email to admin@firstswimlondon.co.uk notifying us of your cancellation </w:t>
      </w:r>
    </w:p>
    <w:p w14:paraId="0CB43344" w14:textId="77777777" w:rsidR="00C673D3" w:rsidRPr="009448FE" w:rsidRDefault="00C673D3" w:rsidP="00F2007C">
      <w:pPr>
        <w:pStyle w:val="Style1"/>
        <w:numPr>
          <w:ilvl w:val="0"/>
          <w:numId w:val="0"/>
        </w:numPr>
        <w:spacing w:after="120" w:line="240" w:lineRule="auto"/>
        <w:rPr>
          <w:color w:val="525252" w:themeColor="accent3" w:themeShade="80"/>
          <w:sz w:val="20"/>
        </w:rPr>
      </w:pPr>
    </w:p>
    <w:p w14:paraId="781F6E9F" w14:textId="77777777" w:rsidR="00F2007C" w:rsidRPr="009448FE" w:rsidRDefault="00F201C1" w:rsidP="00F201C1">
      <w:pPr>
        <w:pStyle w:val="Style1"/>
        <w:numPr>
          <w:ilvl w:val="0"/>
          <w:numId w:val="0"/>
        </w:numPr>
        <w:spacing w:after="120" w:line="240" w:lineRule="auto"/>
        <w:rPr>
          <w:color w:val="525252" w:themeColor="accent3" w:themeShade="80"/>
          <w:sz w:val="20"/>
        </w:rPr>
      </w:pPr>
      <w:r w:rsidRPr="009448FE">
        <w:rPr>
          <w:color w:val="525252" w:themeColor="accent3" w:themeShade="80"/>
          <w:sz w:val="20"/>
        </w:rPr>
        <w:t xml:space="preserve">First Swim are unable to refund or credit for any missed lesson (s) </w:t>
      </w:r>
      <w:r w:rsidR="00902695" w:rsidRPr="009448FE">
        <w:rPr>
          <w:color w:val="525252" w:themeColor="accent3" w:themeShade="80"/>
          <w:sz w:val="20"/>
        </w:rPr>
        <w:t>this</w:t>
      </w:r>
      <w:r w:rsidRPr="009448FE">
        <w:rPr>
          <w:color w:val="525252" w:themeColor="accent3" w:themeShade="80"/>
          <w:sz w:val="20"/>
        </w:rPr>
        <w:t xml:space="preserve"> includes any lesson (s) missed due to illness to either parent/guardian or child, holidays or non-attendance. </w:t>
      </w:r>
      <w:r w:rsidR="00F2007C" w:rsidRPr="009448FE">
        <w:rPr>
          <w:color w:val="525252" w:themeColor="accent3" w:themeShade="80"/>
          <w:sz w:val="20"/>
        </w:rPr>
        <w:t>First Swim will not refund, credit or transfer any missed lesson(s) from your current term to an alternative term.</w:t>
      </w:r>
      <w:r w:rsidRPr="009448FE">
        <w:rPr>
          <w:color w:val="525252" w:themeColor="accent3" w:themeShade="80"/>
          <w:sz w:val="20"/>
        </w:rPr>
        <w:t xml:space="preserve"> </w:t>
      </w:r>
    </w:p>
    <w:p w14:paraId="68E3CF6E" w14:textId="77777777" w:rsidR="00C673D3" w:rsidRPr="009448FE" w:rsidRDefault="00C673D3" w:rsidP="00F201C1">
      <w:pPr>
        <w:pStyle w:val="Style1"/>
        <w:numPr>
          <w:ilvl w:val="0"/>
          <w:numId w:val="0"/>
        </w:numPr>
        <w:spacing w:after="120" w:line="240" w:lineRule="auto"/>
        <w:rPr>
          <w:color w:val="525252" w:themeColor="accent3" w:themeShade="80"/>
          <w:sz w:val="20"/>
        </w:rPr>
      </w:pPr>
    </w:p>
    <w:p w14:paraId="0699B0F7" w14:textId="77777777" w:rsidR="00C673D3" w:rsidRPr="009448FE" w:rsidRDefault="00C673D3" w:rsidP="00C673D3">
      <w:pPr>
        <w:pStyle w:val="Style1"/>
        <w:numPr>
          <w:ilvl w:val="0"/>
          <w:numId w:val="0"/>
        </w:numPr>
        <w:spacing w:after="120" w:line="240" w:lineRule="auto"/>
        <w:rPr>
          <w:color w:val="525252" w:themeColor="accent3" w:themeShade="80"/>
          <w:sz w:val="20"/>
        </w:rPr>
      </w:pPr>
      <w:r w:rsidRPr="009448FE">
        <w:rPr>
          <w:color w:val="525252" w:themeColor="accent3" w:themeShade="80"/>
          <w:sz w:val="20"/>
        </w:rPr>
        <w:t>Should a lesson already be in progress (or about to start) and have to be stopped for any reason, First Swim is</w:t>
      </w:r>
    </w:p>
    <w:p w14:paraId="5126ACD3" w14:textId="77777777" w:rsidR="00C673D3" w:rsidRPr="009448FE" w:rsidRDefault="007A5C3E" w:rsidP="00F201C1">
      <w:pPr>
        <w:pStyle w:val="Style1"/>
        <w:numPr>
          <w:ilvl w:val="0"/>
          <w:numId w:val="0"/>
        </w:numPr>
        <w:spacing w:after="120" w:line="240" w:lineRule="auto"/>
        <w:rPr>
          <w:color w:val="525252" w:themeColor="accent3" w:themeShade="80"/>
          <w:sz w:val="20"/>
        </w:rPr>
      </w:pPr>
      <w:r>
        <w:rPr>
          <w:color w:val="525252" w:themeColor="accent3" w:themeShade="80"/>
          <w:sz w:val="20"/>
        </w:rPr>
        <w:t xml:space="preserve">not obliged </w:t>
      </w:r>
      <w:r w:rsidR="00C673D3" w:rsidRPr="009448FE">
        <w:rPr>
          <w:color w:val="525252" w:themeColor="accent3" w:themeShade="80"/>
          <w:sz w:val="20"/>
        </w:rPr>
        <w:t>to refund/cred</w:t>
      </w:r>
      <w:r>
        <w:rPr>
          <w:color w:val="525252" w:themeColor="accent3" w:themeShade="80"/>
          <w:sz w:val="20"/>
        </w:rPr>
        <w:t>it the lesson</w:t>
      </w:r>
      <w:r w:rsidR="00C673D3" w:rsidRPr="009448FE">
        <w:rPr>
          <w:color w:val="525252" w:themeColor="accent3" w:themeShade="80"/>
          <w:sz w:val="20"/>
        </w:rPr>
        <w:t>, although we will endeavour to make up the cancelled le</w:t>
      </w:r>
      <w:r w:rsidR="002F2DF2">
        <w:rPr>
          <w:color w:val="525252" w:themeColor="accent3" w:themeShade="80"/>
          <w:sz w:val="20"/>
        </w:rPr>
        <w:t>sson where possible within the Catch-</w:t>
      </w:r>
      <w:r w:rsidR="00C673D3" w:rsidRPr="009448FE">
        <w:rPr>
          <w:color w:val="525252" w:themeColor="accent3" w:themeShade="80"/>
          <w:sz w:val="20"/>
        </w:rPr>
        <w:t>up Lesson Policy.</w:t>
      </w:r>
    </w:p>
    <w:p w14:paraId="53C1043A" w14:textId="77777777" w:rsidR="00F201C1" w:rsidRPr="009448FE" w:rsidRDefault="00F201C1" w:rsidP="00F201C1">
      <w:pPr>
        <w:pStyle w:val="Style1"/>
        <w:numPr>
          <w:ilvl w:val="0"/>
          <w:numId w:val="0"/>
        </w:numPr>
        <w:spacing w:after="120" w:line="240" w:lineRule="auto"/>
        <w:ind w:left="360" w:hanging="360"/>
        <w:rPr>
          <w:color w:val="525252" w:themeColor="accent3" w:themeShade="80"/>
          <w:sz w:val="20"/>
        </w:rPr>
      </w:pPr>
    </w:p>
    <w:p w14:paraId="2ECBFC4A" w14:textId="77777777" w:rsidR="00C21BC0" w:rsidRPr="009448FE" w:rsidRDefault="00F2007C" w:rsidP="00C21BC0">
      <w:pPr>
        <w:pStyle w:val="Style1"/>
        <w:numPr>
          <w:ilvl w:val="0"/>
          <w:numId w:val="0"/>
        </w:numPr>
        <w:spacing w:after="120" w:line="240" w:lineRule="auto"/>
        <w:rPr>
          <w:color w:val="525252" w:themeColor="accent3" w:themeShade="80"/>
          <w:sz w:val="20"/>
        </w:rPr>
      </w:pPr>
      <w:r w:rsidRPr="009448FE">
        <w:rPr>
          <w:color w:val="525252" w:themeColor="accent3" w:themeShade="80"/>
          <w:sz w:val="20"/>
        </w:rPr>
        <w:t xml:space="preserve">There may be circumstances out of our control, in which the pool might not be available for First Swim lesson(s). </w:t>
      </w:r>
      <w:r w:rsidR="002034FE" w:rsidRPr="009448FE">
        <w:rPr>
          <w:color w:val="525252" w:themeColor="accent3" w:themeShade="80"/>
          <w:sz w:val="20"/>
        </w:rPr>
        <w:t>Where a lesson(s) is</w:t>
      </w:r>
      <w:r w:rsidRPr="009448FE">
        <w:rPr>
          <w:color w:val="525252" w:themeColor="accent3" w:themeShade="80"/>
          <w:sz w:val="20"/>
        </w:rPr>
        <w:t xml:space="preserve"> cancelled due to an unforeseen circumstance, First Swim will undertake to ensure additional session(s) </w:t>
      </w:r>
      <w:r w:rsidR="002034FE" w:rsidRPr="009448FE">
        <w:rPr>
          <w:color w:val="525252" w:themeColor="accent3" w:themeShade="80"/>
          <w:sz w:val="20"/>
        </w:rPr>
        <w:t xml:space="preserve">are rescheduled as soon as reasonably possible. </w:t>
      </w:r>
      <w:r w:rsidR="000071CD" w:rsidRPr="009448FE">
        <w:rPr>
          <w:color w:val="525252" w:themeColor="accent3" w:themeShade="80"/>
          <w:sz w:val="20"/>
        </w:rPr>
        <w:t xml:space="preserve">If </w:t>
      </w:r>
      <w:r w:rsidRPr="009448FE">
        <w:rPr>
          <w:color w:val="525252" w:themeColor="accent3" w:themeShade="80"/>
          <w:sz w:val="20"/>
        </w:rPr>
        <w:t>First Swim is unable to arrange the additional lesson(s), we will automatical</w:t>
      </w:r>
      <w:r w:rsidR="002034FE" w:rsidRPr="009448FE">
        <w:rPr>
          <w:color w:val="525252" w:themeColor="accent3" w:themeShade="80"/>
          <w:sz w:val="20"/>
        </w:rPr>
        <w:t xml:space="preserve">ly credit you for the forthcoming term or if you do not have a future booking with us, we will offer a refund. </w:t>
      </w:r>
      <w:r w:rsidR="00C21BC0" w:rsidRPr="009448FE">
        <w:rPr>
          <w:color w:val="525252" w:themeColor="accent3" w:themeShade="80"/>
          <w:sz w:val="20"/>
        </w:rPr>
        <w:t>Any agreed refunds will be issued to the card you used to place the original order. This typically takes 5 working dependent on your bank/card issuer. Please note refunds may take up to 30 days to be processed.</w:t>
      </w:r>
    </w:p>
    <w:p w14:paraId="629A66D7" w14:textId="77777777" w:rsidR="00D31DD7" w:rsidRPr="009448FE" w:rsidRDefault="00D31DD7" w:rsidP="00CD3241">
      <w:pPr>
        <w:pStyle w:val="Style1"/>
        <w:numPr>
          <w:ilvl w:val="0"/>
          <w:numId w:val="0"/>
        </w:numPr>
        <w:spacing w:after="120" w:afterAutospacing="0" w:line="240" w:lineRule="auto"/>
        <w:rPr>
          <w:color w:val="525252" w:themeColor="accent3" w:themeShade="80"/>
          <w:sz w:val="20"/>
        </w:rPr>
      </w:pPr>
    </w:p>
    <w:p w14:paraId="58683CA4" w14:textId="77777777" w:rsidR="00107B1A" w:rsidRPr="00FC39B3" w:rsidRDefault="00107B1A" w:rsidP="00107B1A">
      <w:pPr>
        <w:rPr>
          <w:b/>
          <w:color w:val="525252" w:themeColor="accent3" w:themeShade="80"/>
          <w:sz w:val="20"/>
          <w:szCs w:val="20"/>
        </w:rPr>
      </w:pPr>
      <w:r w:rsidRPr="00FC39B3">
        <w:rPr>
          <w:b/>
          <w:color w:val="525252" w:themeColor="accent3" w:themeShade="80"/>
          <w:sz w:val="20"/>
          <w:szCs w:val="20"/>
        </w:rPr>
        <w:t>Lost Property and Valuables</w:t>
      </w:r>
    </w:p>
    <w:p w14:paraId="31EB470E" w14:textId="77777777" w:rsidR="00107B1A" w:rsidRPr="009448FE" w:rsidRDefault="00107B1A" w:rsidP="00107B1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All property left within First Swim premises is left at your own risk. First Swim will not accept any liability for articles lost, damaged or stolen in any First Swim Centre</w:t>
      </w:r>
    </w:p>
    <w:p w14:paraId="2A11B802" w14:textId="77777777" w:rsidR="00BB03CA" w:rsidRPr="00FC39B3" w:rsidRDefault="00BB03CA" w:rsidP="00BB03CA">
      <w:pPr>
        <w:rPr>
          <w:b/>
          <w:color w:val="525252" w:themeColor="accent3" w:themeShade="80"/>
          <w:sz w:val="20"/>
          <w:szCs w:val="20"/>
        </w:rPr>
      </w:pPr>
      <w:r w:rsidRPr="00FC39B3">
        <w:rPr>
          <w:b/>
          <w:color w:val="525252" w:themeColor="accent3" w:themeShade="80"/>
          <w:sz w:val="20"/>
          <w:szCs w:val="20"/>
        </w:rPr>
        <w:t>Data Protection Policy</w:t>
      </w:r>
    </w:p>
    <w:p w14:paraId="04CCE8FD" w14:textId="77777777" w:rsidR="00BB03CA" w:rsidRPr="009448FE" w:rsidRDefault="00BB03CA" w:rsidP="00BB03C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First Swim will not use or make available any personal information that we hold to any third party not directly responsible for or connected with the administration of your booking.</w:t>
      </w:r>
      <w:r w:rsidR="0053318C">
        <w:rPr>
          <w:rFonts w:asciiTheme="majorHAnsi" w:hAnsiTheme="majorHAnsi"/>
          <w:color w:val="525252" w:themeColor="accent3" w:themeShade="80"/>
          <w:sz w:val="20"/>
          <w:szCs w:val="20"/>
        </w:rPr>
        <w:t xml:space="preserve"> </w:t>
      </w:r>
      <w:r w:rsidRPr="009448FE">
        <w:rPr>
          <w:rFonts w:asciiTheme="majorHAnsi" w:hAnsiTheme="majorHAnsi"/>
          <w:color w:val="525252" w:themeColor="accent3" w:themeShade="80"/>
          <w:sz w:val="20"/>
          <w:szCs w:val="20"/>
        </w:rPr>
        <w:t>First Swim will not use your personal information except to send you promotions, mail marketing, course information and notifications. If you prefer not to be sent any correspondence from First Swim, please contact us by email at admin@firstswimlondon.co.uk</w:t>
      </w:r>
    </w:p>
    <w:p w14:paraId="4412F798" w14:textId="77777777" w:rsidR="00BB03CA" w:rsidRDefault="00BB03CA" w:rsidP="00BB03C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First Swim collects inf</w:t>
      </w:r>
      <w:r w:rsidR="00F0779E" w:rsidRPr="009448FE">
        <w:rPr>
          <w:rFonts w:asciiTheme="majorHAnsi" w:hAnsiTheme="majorHAnsi"/>
          <w:color w:val="525252" w:themeColor="accent3" w:themeShade="80"/>
          <w:sz w:val="20"/>
          <w:szCs w:val="20"/>
        </w:rPr>
        <w:t xml:space="preserve">ormation about you when you </w:t>
      </w:r>
      <w:r w:rsidRPr="009448FE">
        <w:rPr>
          <w:rFonts w:asciiTheme="majorHAnsi" w:hAnsiTheme="majorHAnsi"/>
          <w:color w:val="525252" w:themeColor="accent3" w:themeShade="80"/>
          <w:sz w:val="20"/>
          <w:szCs w:val="20"/>
        </w:rPr>
        <w:t xml:space="preserve">book a </w:t>
      </w:r>
      <w:r w:rsidR="00F0779E" w:rsidRPr="009448FE">
        <w:rPr>
          <w:rFonts w:asciiTheme="majorHAnsi" w:hAnsiTheme="majorHAnsi"/>
          <w:color w:val="525252" w:themeColor="accent3" w:themeShade="80"/>
          <w:sz w:val="20"/>
          <w:szCs w:val="20"/>
        </w:rPr>
        <w:t>swimming course, t</w:t>
      </w:r>
      <w:r w:rsidRPr="009448FE">
        <w:rPr>
          <w:rFonts w:asciiTheme="majorHAnsi" w:hAnsiTheme="majorHAnsi"/>
          <w:color w:val="525252" w:themeColor="accent3" w:themeShade="80"/>
          <w:sz w:val="20"/>
          <w:szCs w:val="20"/>
        </w:rPr>
        <w:t>ake part in promotions, competitions, costumer</w:t>
      </w:r>
      <w:r w:rsidR="00F0779E" w:rsidRPr="009448FE">
        <w:rPr>
          <w:rFonts w:asciiTheme="majorHAnsi" w:hAnsiTheme="majorHAnsi"/>
          <w:color w:val="525252" w:themeColor="accent3" w:themeShade="80"/>
          <w:sz w:val="20"/>
          <w:szCs w:val="20"/>
        </w:rPr>
        <w:t xml:space="preserve"> surveys and questionnaires or when you c</w:t>
      </w:r>
      <w:r w:rsidRPr="009448FE">
        <w:rPr>
          <w:rFonts w:asciiTheme="majorHAnsi" w:hAnsiTheme="majorHAnsi"/>
          <w:color w:val="525252" w:themeColor="accent3" w:themeShade="80"/>
          <w:sz w:val="20"/>
          <w:szCs w:val="20"/>
        </w:rPr>
        <w:t>ontact us e.g. in writing, call or email us.</w:t>
      </w:r>
      <w:r w:rsidR="0053318C">
        <w:rPr>
          <w:rFonts w:asciiTheme="majorHAnsi" w:hAnsiTheme="majorHAnsi"/>
          <w:color w:val="525252" w:themeColor="accent3" w:themeShade="80"/>
          <w:sz w:val="20"/>
          <w:szCs w:val="20"/>
        </w:rPr>
        <w:t xml:space="preserve"> </w:t>
      </w:r>
      <w:r w:rsidRPr="009448FE">
        <w:rPr>
          <w:rFonts w:asciiTheme="majorHAnsi" w:hAnsiTheme="majorHAnsi"/>
          <w:color w:val="525252" w:themeColor="accent3" w:themeShade="80"/>
          <w:sz w:val="20"/>
          <w:szCs w:val="20"/>
        </w:rPr>
        <w:t>Please read First Swim Privacy Statement for more information.</w:t>
      </w:r>
    </w:p>
    <w:p w14:paraId="26B15936" w14:textId="77777777" w:rsidR="009B54AE" w:rsidRPr="00FC39B3" w:rsidRDefault="009B54AE" w:rsidP="009B54AE">
      <w:pPr>
        <w:rPr>
          <w:b/>
          <w:color w:val="525252" w:themeColor="accent3" w:themeShade="80"/>
          <w:sz w:val="20"/>
          <w:szCs w:val="20"/>
        </w:rPr>
      </w:pPr>
      <w:r w:rsidRPr="00FC39B3">
        <w:rPr>
          <w:b/>
          <w:color w:val="525252" w:themeColor="accent3" w:themeShade="80"/>
          <w:sz w:val="20"/>
          <w:szCs w:val="20"/>
        </w:rPr>
        <w:t>Photography and Video Recording</w:t>
      </w:r>
    </w:p>
    <w:p w14:paraId="7CB84208" w14:textId="77777777" w:rsidR="009B54AE" w:rsidRPr="009448FE" w:rsidRDefault="009B54AE" w:rsidP="00BB03C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Photos and/or video recording may only be taken from the spectator’s area.</w:t>
      </w:r>
      <w:r>
        <w:rPr>
          <w:rFonts w:asciiTheme="majorHAnsi" w:hAnsiTheme="majorHAnsi"/>
          <w:color w:val="525252" w:themeColor="accent3" w:themeShade="80"/>
          <w:sz w:val="20"/>
          <w:szCs w:val="20"/>
        </w:rPr>
        <w:t xml:space="preserve"> </w:t>
      </w:r>
      <w:r w:rsidRPr="009448FE">
        <w:rPr>
          <w:rFonts w:asciiTheme="majorHAnsi" w:hAnsiTheme="majorHAnsi"/>
          <w:color w:val="525252" w:themeColor="accent3" w:themeShade="80"/>
          <w:sz w:val="20"/>
          <w:szCs w:val="20"/>
        </w:rPr>
        <w:t>No photography or filming (including mobile phones) may take place in any changing and pool areas</w:t>
      </w:r>
      <w:r w:rsidR="0053318C">
        <w:rPr>
          <w:rFonts w:asciiTheme="majorHAnsi" w:hAnsiTheme="majorHAnsi"/>
          <w:color w:val="525252" w:themeColor="accent3" w:themeShade="80"/>
          <w:sz w:val="20"/>
          <w:szCs w:val="20"/>
        </w:rPr>
        <w:t xml:space="preserve">. </w:t>
      </w:r>
      <w:r w:rsidRPr="009448FE">
        <w:rPr>
          <w:rFonts w:asciiTheme="majorHAnsi" w:hAnsiTheme="majorHAnsi"/>
          <w:color w:val="525252" w:themeColor="accent3" w:themeShade="80"/>
          <w:sz w:val="20"/>
          <w:szCs w:val="20"/>
        </w:rPr>
        <w:t xml:space="preserve">Please note you have a legal responsibility of no publishing or sharing any photo(s) or video(s), including other adults or minors without their permission. First Swim reserves the right to expel any person(s) who fails to comply with these guidelines. </w:t>
      </w:r>
    </w:p>
    <w:p w14:paraId="43CA2FCE" w14:textId="77777777" w:rsidR="00BB03CA" w:rsidRPr="00FC39B3" w:rsidRDefault="00BB03CA" w:rsidP="00BB03CA">
      <w:pPr>
        <w:rPr>
          <w:b/>
          <w:color w:val="525252" w:themeColor="accent3" w:themeShade="80"/>
          <w:sz w:val="20"/>
          <w:szCs w:val="20"/>
        </w:rPr>
      </w:pPr>
      <w:r w:rsidRPr="00FC39B3">
        <w:rPr>
          <w:b/>
          <w:color w:val="525252" w:themeColor="accent3" w:themeShade="80"/>
          <w:sz w:val="20"/>
          <w:szCs w:val="20"/>
        </w:rPr>
        <w:t>Information Accuracy</w:t>
      </w:r>
    </w:p>
    <w:p w14:paraId="3E98D843" w14:textId="77777777" w:rsidR="00A70808" w:rsidRPr="009448FE" w:rsidRDefault="00BB03CA" w:rsidP="00BB03CA">
      <w:pPr>
        <w:rPr>
          <w:rFonts w:asciiTheme="majorHAnsi" w:hAnsiTheme="majorHAnsi"/>
          <w:color w:val="525252" w:themeColor="accent3" w:themeShade="80"/>
          <w:sz w:val="20"/>
          <w:szCs w:val="20"/>
        </w:rPr>
      </w:pPr>
      <w:r w:rsidRPr="009448FE">
        <w:rPr>
          <w:rFonts w:asciiTheme="majorHAnsi" w:hAnsiTheme="majorHAnsi"/>
          <w:color w:val="525252" w:themeColor="accent3" w:themeShade="80"/>
          <w:sz w:val="20"/>
          <w:szCs w:val="20"/>
        </w:rPr>
        <w:t>First Swim ensures that all the information provided in our documentation or by any other mediums such as our web site, www.firstswimlondon.co.uk is accurate. Where we are aware of any changes following the receipt of your completed booking documentations and payment, we will make every effort to inform you pri</w:t>
      </w:r>
      <w:r w:rsidR="00A70808" w:rsidRPr="009448FE">
        <w:rPr>
          <w:rFonts w:asciiTheme="majorHAnsi" w:hAnsiTheme="majorHAnsi"/>
          <w:color w:val="525252" w:themeColor="accent3" w:themeShade="80"/>
          <w:sz w:val="20"/>
          <w:szCs w:val="20"/>
        </w:rPr>
        <w:t>or to the start of your lessons</w:t>
      </w:r>
    </w:p>
    <w:p w14:paraId="08AD67CC" w14:textId="77777777" w:rsidR="0053318C" w:rsidRPr="00FC39B3" w:rsidRDefault="00A70808" w:rsidP="00A70808">
      <w:pPr>
        <w:rPr>
          <w:b/>
          <w:color w:val="525252" w:themeColor="accent3" w:themeShade="80"/>
          <w:sz w:val="20"/>
          <w:szCs w:val="20"/>
        </w:rPr>
      </w:pPr>
      <w:r w:rsidRPr="00FC39B3">
        <w:rPr>
          <w:b/>
          <w:color w:val="525252" w:themeColor="accent3" w:themeShade="80"/>
          <w:sz w:val="20"/>
          <w:szCs w:val="20"/>
        </w:rPr>
        <w:t>Amendments to Terms &amp; Conditions and Statutory Rights</w:t>
      </w:r>
    </w:p>
    <w:p w14:paraId="7F73AE55" w14:textId="77777777" w:rsidR="00D31DD7" w:rsidRPr="0053318C" w:rsidRDefault="00A70808">
      <w:pPr>
        <w:rPr>
          <w:color w:val="525252" w:themeColor="accent3" w:themeShade="80"/>
          <w:sz w:val="20"/>
          <w:szCs w:val="20"/>
        </w:rPr>
      </w:pPr>
      <w:r w:rsidRPr="009448FE">
        <w:rPr>
          <w:rFonts w:asciiTheme="majorHAnsi" w:hAnsiTheme="majorHAnsi"/>
          <w:color w:val="525252" w:themeColor="accent3" w:themeShade="80"/>
          <w:sz w:val="20"/>
          <w:szCs w:val="20"/>
        </w:rPr>
        <w:t>First Swim reserves the right to amend its booking terms and conditions and associated documentation at any time. These Terms and Conditions do not affect your statutory rights.</w:t>
      </w:r>
    </w:p>
    <w:sectPr w:rsidR="00D31DD7" w:rsidRPr="00533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B2299"/>
    <w:multiLevelType w:val="hybridMultilevel"/>
    <w:tmpl w:val="6436E3C2"/>
    <w:lvl w:ilvl="0" w:tplc="08EA7236">
      <w:start w:val="1"/>
      <w:numFmt w:val="decimal"/>
      <w:pStyle w:val="Style1"/>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41"/>
    <w:rsid w:val="000071CD"/>
    <w:rsid w:val="00057B0A"/>
    <w:rsid w:val="000E155D"/>
    <w:rsid w:val="00107B1A"/>
    <w:rsid w:val="00107F27"/>
    <w:rsid w:val="00123B80"/>
    <w:rsid w:val="00141796"/>
    <w:rsid w:val="001B26DF"/>
    <w:rsid w:val="001C7F66"/>
    <w:rsid w:val="002034FE"/>
    <w:rsid w:val="0021730F"/>
    <w:rsid w:val="00244E59"/>
    <w:rsid w:val="0028786C"/>
    <w:rsid w:val="002F2DF2"/>
    <w:rsid w:val="003E60F3"/>
    <w:rsid w:val="00450CF7"/>
    <w:rsid w:val="00504DA9"/>
    <w:rsid w:val="00531184"/>
    <w:rsid w:val="0053318C"/>
    <w:rsid w:val="00552C0A"/>
    <w:rsid w:val="005E2D99"/>
    <w:rsid w:val="00647AE3"/>
    <w:rsid w:val="006B5A24"/>
    <w:rsid w:val="006C1A08"/>
    <w:rsid w:val="006E75A8"/>
    <w:rsid w:val="006F01DF"/>
    <w:rsid w:val="007248C2"/>
    <w:rsid w:val="0072674E"/>
    <w:rsid w:val="007A5C3E"/>
    <w:rsid w:val="007D04DB"/>
    <w:rsid w:val="00803923"/>
    <w:rsid w:val="00843DFC"/>
    <w:rsid w:val="008609C7"/>
    <w:rsid w:val="008673CF"/>
    <w:rsid w:val="0088392B"/>
    <w:rsid w:val="008C4D8E"/>
    <w:rsid w:val="008E31DD"/>
    <w:rsid w:val="00902695"/>
    <w:rsid w:val="009448FE"/>
    <w:rsid w:val="00961F80"/>
    <w:rsid w:val="009B54AE"/>
    <w:rsid w:val="00A70808"/>
    <w:rsid w:val="00AB41AC"/>
    <w:rsid w:val="00B813B0"/>
    <w:rsid w:val="00BB03CA"/>
    <w:rsid w:val="00BB74AC"/>
    <w:rsid w:val="00C21BC0"/>
    <w:rsid w:val="00C34327"/>
    <w:rsid w:val="00C673D3"/>
    <w:rsid w:val="00CD3241"/>
    <w:rsid w:val="00CE30FC"/>
    <w:rsid w:val="00D0647E"/>
    <w:rsid w:val="00D06C5B"/>
    <w:rsid w:val="00D31DD7"/>
    <w:rsid w:val="00DF27F2"/>
    <w:rsid w:val="00E24946"/>
    <w:rsid w:val="00F0779E"/>
    <w:rsid w:val="00F2007C"/>
    <w:rsid w:val="00F201C1"/>
    <w:rsid w:val="00F77C9C"/>
    <w:rsid w:val="00FC39B3"/>
    <w:rsid w:val="00FF61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87EE"/>
  <w15:chartTrackingRefBased/>
  <w15:docId w15:val="{6E11EA19-BD78-4A7A-87BF-2827601D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24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CD3241"/>
    <w:pPr>
      <w:numPr>
        <w:numId w:val="1"/>
      </w:numPr>
      <w:spacing w:after="100" w:afterAutospacing="1" w:line="300" w:lineRule="atLeast"/>
    </w:pPr>
    <w:rPr>
      <w:rFonts w:asciiTheme="majorHAnsi" w:eastAsia="Times New Roman" w:hAnsiTheme="majorHAnsi" w:cstheme="majorHAnsi"/>
      <w:bCs/>
      <w:color w:val="46494C"/>
      <w:sz w:val="24"/>
      <w:szCs w:val="24"/>
      <w:lang w:eastAsia="en-GB"/>
    </w:rPr>
  </w:style>
  <w:style w:type="character" w:customStyle="1" w:styleId="Style1Char">
    <w:name w:val="Style1 Char"/>
    <w:basedOn w:val="DefaultParagraphFont"/>
    <w:link w:val="Style1"/>
    <w:rsid w:val="00CD3241"/>
    <w:rPr>
      <w:rFonts w:asciiTheme="majorHAnsi" w:eastAsia="Times New Roman" w:hAnsiTheme="majorHAnsi" w:cstheme="majorHAnsi"/>
      <w:bCs/>
      <w:color w:val="46494C"/>
      <w:sz w:val="24"/>
      <w:szCs w:val="24"/>
      <w:lang w:eastAsia="en-GB"/>
    </w:rPr>
  </w:style>
  <w:style w:type="paragraph" w:styleId="ListParagraph">
    <w:name w:val="List Paragraph"/>
    <w:basedOn w:val="Normal"/>
    <w:uiPriority w:val="34"/>
    <w:qFormat/>
    <w:rsid w:val="00CD3241"/>
    <w:pPr>
      <w:ind w:left="720"/>
      <w:contextualSpacing/>
    </w:pPr>
  </w:style>
  <w:style w:type="character" w:styleId="Hyperlink">
    <w:name w:val="Hyperlink"/>
    <w:basedOn w:val="DefaultParagraphFont"/>
    <w:uiPriority w:val="99"/>
    <w:unhideWhenUsed/>
    <w:rsid w:val="00CD3241"/>
    <w:rPr>
      <w:color w:val="0563C1" w:themeColor="hyperlink"/>
      <w:u w:val="single"/>
    </w:rPr>
  </w:style>
  <w:style w:type="paragraph" w:styleId="NormalWeb">
    <w:name w:val="Normal (Web)"/>
    <w:basedOn w:val="Normal"/>
    <w:uiPriority w:val="99"/>
    <w:semiHidden/>
    <w:unhideWhenUsed/>
    <w:rsid w:val="002173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730F"/>
    <w:rPr>
      <w:b/>
      <w:bCs/>
    </w:rPr>
  </w:style>
  <w:style w:type="character" w:styleId="UnresolvedMention">
    <w:name w:val="Unresolved Mention"/>
    <w:basedOn w:val="DefaultParagraphFont"/>
    <w:uiPriority w:val="99"/>
    <w:semiHidden/>
    <w:unhideWhenUsed/>
    <w:rsid w:val="008673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firstswimlond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firstswimlondon.co.uk" TargetMode="External"/><Relationship Id="rId5" Type="http://schemas.openxmlformats.org/officeDocument/2006/relationships/hyperlink" Target="http://www.firstswimlondo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Sainsbury’s Supermarkets Ltd</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Johnson-Terry</dc:creator>
  <cp:keywords/>
  <dc:description/>
  <cp:lastModifiedBy>kelly terry</cp:lastModifiedBy>
  <cp:revision>6</cp:revision>
  <dcterms:created xsi:type="dcterms:W3CDTF">2018-05-01T11:16:00Z</dcterms:created>
  <dcterms:modified xsi:type="dcterms:W3CDTF">2018-05-01T11:50:00Z</dcterms:modified>
</cp:coreProperties>
</file>